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F9BC" w14:textId="77777777" w:rsidR="00F327EC" w:rsidRDefault="00F327EC" w:rsidP="00F327EC"/>
    <w:p w14:paraId="188692D1" w14:textId="77777777" w:rsidR="00F327EC" w:rsidRDefault="00EE47B3" w:rsidP="00F327EC">
      <w:pPr>
        <w:jc w:val="center"/>
      </w:pPr>
      <w:r>
        <w:rPr>
          <w:rFonts w:ascii="Muli" w:hAnsi="Muli"/>
          <w:caps/>
          <w:noProof/>
          <w:color w:val="CF489A"/>
          <w:kern w:val="36"/>
          <w:sz w:val="48"/>
          <w:szCs w:val="48"/>
          <w:lang w:eastAsia="en-GB"/>
        </w:rPr>
        <w:drawing>
          <wp:inline distT="0" distB="0" distL="0" distR="0" wp14:anchorId="33C31B17" wp14:editId="5EF304A4">
            <wp:extent cx="1543050" cy="1543050"/>
            <wp:effectExtent l="0" t="0" r="0" b="0"/>
            <wp:docPr id="2" name="Picture 2" descr="https://s3-eu-west-1.amazonaws.com/logs.omnibuilder/undefined/a916765c-11ad-4d2a-ba13-ca43ddee4a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eu-west-1.amazonaws.com/logs.omnibuilder/undefined/a916765c-11ad-4d2a-ba13-ca43ddee4a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DBB1697" w14:textId="77777777" w:rsidR="00F327EC" w:rsidRPr="00F327EC" w:rsidRDefault="00F327EC" w:rsidP="00F327EC">
      <w:pPr>
        <w:jc w:val="center"/>
        <w:rPr>
          <w:rFonts w:ascii="Arial" w:hAnsi="Arial" w:cs="Arial"/>
          <w:b/>
          <w:sz w:val="28"/>
          <w:szCs w:val="28"/>
          <w:u w:val="single"/>
        </w:rPr>
      </w:pPr>
      <w:r w:rsidRPr="00F327EC">
        <w:rPr>
          <w:rFonts w:ascii="Arial" w:hAnsi="Arial" w:cs="Arial"/>
          <w:b/>
          <w:sz w:val="28"/>
          <w:szCs w:val="28"/>
          <w:u w:val="single"/>
        </w:rPr>
        <w:t>Rainbow Pre-School and Extended Services</w:t>
      </w:r>
    </w:p>
    <w:p w14:paraId="0D5EA7AE" w14:textId="448B537C" w:rsidR="00F327EC" w:rsidRPr="00F327EC" w:rsidRDefault="00F327EC" w:rsidP="00F327EC">
      <w:pPr>
        <w:jc w:val="center"/>
        <w:rPr>
          <w:rFonts w:ascii="Arial" w:hAnsi="Arial" w:cs="Arial"/>
          <w:b/>
          <w:sz w:val="28"/>
          <w:szCs w:val="28"/>
          <w:u w:val="single"/>
        </w:rPr>
      </w:pPr>
      <w:r w:rsidRPr="00F327EC">
        <w:rPr>
          <w:rFonts w:ascii="Arial" w:hAnsi="Arial" w:cs="Arial"/>
          <w:b/>
          <w:sz w:val="28"/>
          <w:szCs w:val="28"/>
          <w:u w:val="single"/>
        </w:rPr>
        <w:t xml:space="preserve">Food </w:t>
      </w:r>
      <w:r w:rsidR="00F61722">
        <w:rPr>
          <w:rFonts w:ascii="Arial" w:hAnsi="Arial" w:cs="Arial"/>
          <w:b/>
          <w:sz w:val="28"/>
          <w:szCs w:val="28"/>
          <w:u w:val="single"/>
        </w:rPr>
        <w:t xml:space="preserve">and Nutrition </w:t>
      </w:r>
      <w:r w:rsidRPr="00F327EC">
        <w:rPr>
          <w:rFonts w:ascii="Arial" w:hAnsi="Arial" w:cs="Arial"/>
          <w:b/>
          <w:sz w:val="28"/>
          <w:szCs w:val="28"/>
          <w:u w:val="single"/>
        </w:rPr>
        <w:t>Policy</w:t>
      </w:r>
    </w:p>
    <w:p w14:paraId="03536567" w14:textId="77777777" w:rsidR="00F327EC" w:rsidRPr="00F327EC" w:rsidRDefault="00F327EC" w:rsidP="00F327EC">
      <w:pPr>
        <w:rPr>
          <w:rFonts w:ascii="Arial" w:hAnsi="Arial" w:cs="Arial"/>
        </w:rPr>
      </w:pPr>
    </w:p>
    <w:p w14:paraId="3165D3D2" w14:textId="77777777" w:rsidR="00F327EC" w:rsidRPr="00F327EC" w:rsidRDefault="00C32E15" w:rsidP="00F327EC">
      <w:pPr>
        <w:rPr>
          <w:rFonts w:ascii="Arial" w:hAnsi="Arial" w:cs="Arial"/>
          <w:b/>
        </w:rPr>
      </w:pPr>
      <w:r>
        <w:rPr>
          <w:rFonts w:ascii="Arial" w:hAnsi="Arial" w:cs="Arial"/>
          <w:b/>
        </w:rPr>
        <w:t>Policy Statement</w:t>
      </w:r>
    </w:p>
    <w:p w14:paraId="2A7BE9FF" w14:textId="77777777" w:rsidR="00F327EC" w:rsidRPr="00F327EC" w:rsidRDefault="00F327EC" w:rsidP="00F327EC">
      <w:pPr>
        <w:rPr>
          <w:rFonts w:ascii="Arial" w:hAnsi="Arial" w:cs="Arial"/>
        </w:rPr>
      </w:pPr>
      <w:r w:rsidRPr="00F327EC">
        <w:rPr>
          <w:rFonts w:ascii="Arial" w:hAnsi="Arial" w:cs="Arial"/>
        </w:rPr>
        <w:t xml:space="preserve">Rainbow Pre-School and Extended Services </w:t>
      </w:r>
      <w:proofErr w:type="gramStart"/>
      <w:r w:rsidRPr="00F327EC">
        <w:rPr>
          <w:rFonts w:ascii="Arial" w:hAnsi="Arial" w:cs="Arial"/>
        </w:rPr>
        <w:t>aims</w:t>
      </w:r>
      <w:proofErr w:type="gramEnd"/>
      <w:r w:rsidRPr="00F327EC">
        <w:rPr>
          <w:rFonts w:ascii="Arial" w:hAnsi="Arial" w:cs="Arial"/>
        </w:rPr>
        <w:t xml:space="preserve"> to promote the health and well-being of children and their families through food within the setting. </w:t>
      </w:r>
    </w:p>
    <w:p w14:paraId="6ECCA9C9" w14:textId="2684AC7D" w:rsidR="00F327EC" w:rsidRPr="00F327EC" w:rsidRDefault="00F327EC" w:rsidP="00B55B70">
      <w:pPr>
        <w:spacing w:after="0"/>
        <w:rPr>
          <w:rFonts w:ascii="Arial" w:hAnsi="Arial" w:cs="Arial"/>
        </w:rPr>
      </w:pPr>
      <w:r w:rsidRPr="00F327EC">
        <w:rPr>
          <w:rFonts w:ascii="Arial" w:hAnsi="Arial" w:cs="Arial"/>
        </w:rPr>
        <w:t>The Rainbow Pre-School and Extended Services Food</w:t>
      </w:r>
      <w:r w:rsidR="00F61722">
        <w:rPr>
          <w:rFonts w:ascii="Arial" w:hAnsi="Arial" w:cs="Arial"/>
        </w:rPr>
        <w:t xml:space="preserve"> and Nutrition</w:t>
      </w:r>
      <w:r w:rsidRPr="00F327EC">
        <w:rPr>
          <w:rFonts w:ascii="Arial" w:hAnsi="Arial" w:cs="Arial"/>
        </w:rPr>
        <w:t xml:space="preserve"> Policy </w:t>
      </w:r>
      <w:proofErr w:type="gramStart"/>
      <w:r w:rsidRPr="00F327EC">
        <w:rPr>
          <w:rFonts w:ascii="Arial" w:hAnsi="Arial" w:cs="Arial"/>
        </w:rPr>
        <w:t>supports</w:t>
      </w:r>
      <w:proofErr w:type="gramEnd"/>
      <w:r w:rsidRPr="00F327EC">
        <w:rPr>
          <w:rFonts w:ascii="Arial" w:hAnsi="Arial" w:cs="Arial"/>
        </w:rPr>
        <w:t xml:space="preserve"> the setting to meet the welfare requirements of the Early Years Foundation Stage (EYFS</w:t>
      </w:r>
      <w:r w:rsidR="00F61722">
        <w:rPr>
          <w:rFonts w:ascii="Arial" w:hAnsi="Arial" w:cs="Arial"/>
        </w:rPr>
        <w:t>) Nutrition Guidance</w:t>
      </w:r>
      <w:r w:rsidRPr="00F327EC">
        <w:rPr>
          <w:rFonts w:ascii="Arial" w:hAnsi="Arial" w:cs="Arial"/>
        </w:rPr>
        <w:t xml:space="preserve">, notably the requirement to provide healthy, balanced and nutritious food and drinks to all children attending the setting.  </w:t>
      </w:r>
    </w:p>
    <w:p w14:paraId="3C9A6F2B" w14:textId="351BD7DA" w:rsidR="00F327EC" w:rsidRDefault="00F327EC" w:rsidP="00B55B70">
      <w:pPr>
        <w:spacing w:after="0"/>
        <w:rPr>
          <w:rFonts w:ascii="Arial" w:hAnsi="Arial" w:cs="Arial"/>
        </w:rPr>
      </w:pPr>
      <w:r w:rsidRPr="00F327EC">
        <w:rPr>
          <w:rFonts w:ascii="Arial" w:hAnsi="Arial" w:cs="Arial"/>
        </w:rPr>
        <w:t xml:space="preserve">By providing healthy, balanced and nutritious food and drink, as well as educational information about healthy eating, we not only are able to contribute to the healthy development of children in our care but support their families to continue this at home.  </w:t>
      </w:r>
    </w:p>
    <w:p w14:paraId="792BD5C1" w14:textId="77777777" w:rsidR="00B55B70" w:rsidRDefault="00B55B70" w:rsidP="00F327EC">
      <w:pPr>
        <w:rPr>
          <w:rFonts w:ascii="Arial" w:hAnsi="Arial" w:cs="Arial"/>
          <w:b/>
        </w:rPr>
      </w:pPr>
    </w:p>
    <w:p w14:paraId="21B457CF" w14:textId="77777777" w:rsidR="00F327EC" w:rsidRPr="00F327EC" w:rsidRDefault="00F327EC" w:rsidP="00F327EC">
      <w:pPr>
        <w:rPr>
          <w:rFonts w:ascii="Arial" w:hAnsi="Arial" w:cs="Arial"/>
          <w:b/>
        </w:rPr>
      </w:pPr>
      <w:r w:rsidRPr="00F327EC">
        <w:rPr>
          <w:rFonts w:ascii="Arial" w:hAnsi="Arial" w:cs="Arial"/>
          <w:b/>
        </w:rPr>
        <w:t>Development and implementation of the food policy</w:t>
      </w:r>
      <w:r w:rsidR="00B55B70">
        <w:rPr>
          <w:rFonts w:ascii="Arial" w:hAnsi="Arial" w:cs="Arial"/>
          <w:b/>
        </w:rPr>
        <w:t>:</w:t>
      </w:r>
    </w:p>
    <w:p w14:paraId="1E995C12" w14:textId="5293B065" w:rsidR="00F327EC" w:rsidRPr="00F327EC" w:rsidRDefault="00F327EC" w:rsidP="00B55B70">
      <w:pPr>
        <w:spacing w:after="0"/>
        <w:rPr>
          <w:rFonts w:ascii="Arial" w:hAnsi="Arial" w:cs="Arial"/>
        </w:rPr>
      </w:pPr>
      <w:r w:rsidRPr="00F327EC">
        <w:rPr>
          <w:rFonts w:ascii="Arial" w:hAnsi="Arial" w:cs="Arial"/>
        </w:rPr>
        <w:t>We have developed our Food</w:t>
      </w:r>
      <w:r w:rsidR="00566ABA">
        <w:rPr>
          <w:rFonts w:ascii="Arial" w:hAnsi="Arial" w:cs="Arial"/>
        </w:rPr>
        <w:t xml:space="preserve"> and Nutrition</w:t>
      </w:r>
      <w:r w:rsidRPr="00F327EC">
        <w:rPr>
          <w:rFonts w:ascii="Arial" w:hAnsi="Arial" w:cs="Arial"/>
        </w:rPr>
        <w:t xml:space="preserve"> Policy in partnership with all staff / committee members, parents/carers and children by:</w:t>
      </w:r>
    </w:p>
    <w:p w14:paraId="7C6DD708" w14:textId="1F2C520D" w:rsidR="00F327EC" w:rsidRPr="00F327EC" w:rsidRDefault="00F327EC" w:rsidP="00F327EC">
      <w:pPr>
        <w:pStyle w:val="ListParagraph"/>
        <w:numPr>
          <w:ilvl w:val="0"/>
          <w:numId w:val="4"/>
        </w:numPr>
        <w:ind w:left="1134" w:hanging="708"/>
        <w:rPr>
          <w:rFonts w:ascii="Arial" w:hAnsi="Arial" w:cs="Arial"/>
        </w:rPr>
      </w:pPr>
      <w:r w:rsidRPr="00F327EC">
        <w:rPr>
          <w:rFonts w:ascii="Arial" w:hAnsi="Arial" w:cs="Arial"/>
        </w:rPr>
        <w:t xml:space="preserve">Discussing with staff and committee members what they would like to see in the </w:t>
      </w:r>
      <w:r w:rsidR="00566ABA">
        <w:rPr>
          <w:rFonts w:ascii="Arial" w:hAnsi="Arial" w:cs="Arial"/>
        </w:rPr>
        <w:t>p</w:t>
      </w:r>
      <w:r w:rsidRPr="00F327EC">
        <w:rPr>
          <w:rFonts w:ascii="Arial" w:hAnsi="Arial" w:cs="Arial"/>
        </w:rPr>
        <w:t>olicy.</w:t>
      </w:r>
    </w:p>
    <w:p w14:paraId="1CDF4C76" w14:textId="77777777" w:rsidR="00F327EC" w:rsidRPr="00F327EC" w:rsidRDefault="00F327EC" w:rsidP="00F327EC">
      <w:pPr>
        <w:pStyle w:val="ListParagraph"/>
        <w:numPr>
          <w:ilvl w:val="0"/>
          <w:numId w:val="4"/>
        </w:numPr>
        <w:ind w:left="1134" w:hanging="708"/>
        <w:rPr>
          <w:rFonts w:ascii="Arial" w:hAnsi="Arial" w:cs="Arial"/>
        </w:rPr>
      </w:pPr>
      <w:r w:rsidRPr="00F327EC">
        <w:rPr>
          <w:rFonts w:ascii="Arial" w:hAnsi="Arial" w:cs="Arial"/>
        </w:rPr>
        <w:t xml:space="preserve">Asking parents to tell us what they think about the food and drink provided at the setting in surveys at </w:t>
      </w:r>
      <w:proofErr w:type="gramStart"/>
      <w:r w:rsidRPr="00F327EC">
        <w:rPr>
          <w:rFonts w:ascii="Arial" w:hAnsi="Arial" w:cs="Arial"/>
        </w:rPr>
        <w:t>parents</w:t>
      </w:r>
      <w:proofErr w:type="gramEnd"/>
      <w:r w:rsidRPr="00F327EC">
        <w:rPr>
          <w:rFonts w:ascii="Arial" w:hAnsi="Arial" w:cs="Arial"/>
        </w:rPr>
        <w:t xml:space="preserve"> evenings.  </w:t>
      </w:r>
    </w:p>
    <w:p w14:paraId="3D851CC4" w14:textId="77777777" w:rsidR="00F327EC" w:rsidRPr="00F327EC" w:rsidRDefault="00F327EC" w:rsidP="00F327EC">
      <w:pPr>
        <w:pStyle w:val="ListParagraph"/>
        <w:numPr>
          <w:ilvl w:val="0"/>
          <w:numId w:val="4"/>
        </w:numPr>
        <w:ind w:left="1134" w:hanging="708"/>
        <w:rPr>
          <w:rFonts w:ascii="Arial" w:hAnsi="Arial" w:cs="Arial"/>
        </w:rPr>
      </w:pPr>
      <w:r w:rsidRPr="00F327EC">
        <w:rPr>
          <w:rFonts w:ascii="Arial" w:hAnsi="Arial" w:cs="Arial"/>
        </w:rPr>
        <w:t>Consulting w</w:t>
      </w:r>
      <w:r w:rsidR="00DD78C3">
        <w:rPr>
          <w:rFonts w:ascii="Arial" w:hAnsi="Arial" w:cs="Arial"/>
        </w:rPr>
        <w:t>ith children about current menu</w:t>
      </w:r>
      <w:r w:rsidRPr="00F327EC">
        <w:rPr>
          <w:rFonts w:ascii="Arial" w:hAnsi="Arial" w:cs="Arial"/>
        </w:rPr>
        <w:t>s.</w:t>
      </w:r>
    </w:p>
    <w:p w14:paraId="36AD5323" w14:textId="77777777" w:rsidR="00F327EC" w:rsidRPr="00F327EC" w:rsidRDefault="00F327EC" w:rsidP="00B55B70">
      <w:pPr>
        <w:spacing w:after="0"/>
        <w:rPr>
          <w:rFonts w:ascii="Arial" w:hAnsi="Arial" w:cs="Arial"/>
        </w:rPr>
      </w:pPr>
      <w:r w:rsidRPr="00F327EC">
        <w:rPr>
          <w:rFonts w:ascii="Arial" w:hAnsi="Arial" w:cs="Arial"/>
        </w:rPr>
        <w:t xml:space="preserve">The food policy will be implemented and promoted by: </w:t>
      </w:r>
    </w:p>
    <w:p w14:paraId="325B2794" w14:textId="77777777" w:rsidR="00F327EC" w:rsidRPr="00F327EC" w:rsidRDefault="00F327EC" w:rsidP="00F327EC">
      <w:pPr>
        <w:pStyle w:val="ListParagraph"/>
        <w:numPr>
          <w:ilvl w:val="0"/>
          <w:numId w:val="7"/>
        </w:numPr>
        <w:rPr>
          <w:rFonts w:ascii="Arial" w:hAnsi="Arial" w:cs="Arial"/>
        </w:rPr>
      </w:pPr>
      <w:r w:rsidRPr="00F327EC">
        <w:rPr>
          <w:rFonts w:ascii="Arial" w:hAnsi="Arial" w:cs="Arial"/>
        </w:rPr>
        <w:t>Making it available on our website.</w:t>
      </w:r>
    </w:p>
    <w:p w14:paraId="1081BBE4" w14:textId="4F1708C6" w:rsidR="00187B84" w:rsidRPr="00566ABA" w:rsidRDefault="00F327EC" w:rsidP="00566ABA">
      <w:pPr>
        <w:pStyle w:val="ListParagraph"/>
        <w:numPr>
          <w:ilvl w:val="0"/>
          <w:numId w:val="7"/>
        </w:numPr>
        <w:rPr>
          <w:rFonts w:ascii="Arial" w:hAnsi="Arial" w:cs="Arial"/>
        </w:rPr>
      </w:pPr>
      <w:r w:rsidRPr="00F327EC">
        <w:rPr>
          <w:rFonts w:ascii="Arial" w:hAnsi="Arial" w:cs="Arial"/>
        </w:rPr>
        <w:t xml:space="preserve">Putting an article in our newsletter to inform parents that we have a new policy, where they can view it. This will be repeated annually when the policy is updated.  </w:t>
      </w:r>
    </w:p>
    <w:p w14:paraId="5C11E607" w14:textId="77777777" w:rsidR="00F327EC" w:rsidRPr="00F327EC" w:rsidRDefault="00F327EC" w:rsidP="00F327EC">
      <w:pPr>
        <w:pStyle w:val="ListParagraph"/>
        <w:numPr>
          <w:ilvl w:val="0"/>
          <w:numId w:val="7"/>
        </w:numPr>
        <w:rPr>
          <w:rFonts w:ascii="Arial" w:hAnsi="Arial" w:cs="Arial"/>
        </w:rPr>
      </w:pPr>
      <w:r w:rsidRPr="00F327EC">
        <w:rPr>
          <w:rFonts w:ascii="Arial" w:hAnsi="Arial" w:cs="Arial"/>
        </w:rPr>
        <w:t xml:space="preserve">Presenting the finished policy at a staff meeting and circulating to committee members. </w:t>
      </w:r>
    </w:p>
    <w:p w14:paraId="35B29055" w14:textId="7401CE4F" w:rsidR="00F327EC" w:rsidRPr="00F327EC" w:rsidRDefault="00F327EC" w:rsidP="00F327EC">
      <w:pPr>
        <w:pStyle w:val="ListParagraph"/>
        <w:numPr>
          <w:ilvl w:val="0"/>
          <w:numId w:val="7"/>
        </w:numPr>
        <w:rPr>
          <w:rFonts w:ascii="Arial" w:hAnsi="Arial" w:cs="Arial"/>
        </w:rPr>
      </w:pPr>
      <w:r w:rsidRPr="00F327EC">
        <w:rPr>
          <w:rFonts w:ascii="Arial" w:hAnsi="Arial" w:cs="Arial"/>
        </w:rPr>
        <w:t>Providing information about how to provide a healthy, balanced and nutritious packed lunch.  This will be given to parents at induction meetings, included in our prospectus, available on our website, promoted through the newsletter and handed out at the start of each academic year</w:t>
      </w:r>
      <w:r w:rsidR="005A0D41">
        <w:rPr>
          <w:rFonts w:ascii="Arial" w:hAnsi="Arial" w:cs="Arial"/>
        </w:rPr>
        <w:t>.</w:t>
      </w:r>
    </w:p>
    <w:p w14:paraId="1E57D50A" w14:textId="77777777" w:rsidR="00B55181" w:rsidRDefault="00B55181" w:rsidP="00F327EC">
      <w:pPr>
        <w:rPr>
          <w:rFonts w:ascii="Arial" w:hAnsi="Arial" w:cs="Arial"/>
          <w:b/>
        </w:rPr>
      </w:pPr>
    </w:p>
    <w:p w14:paraId="2A94910A" w14:textId="77777777" w:rsidR="00F327EC" w:rsidRPr="00F327EC" w:rsidRDefault="00F327EC" w:rsidP="00F327EC">
      <w:pPr>
        <w:rPr>
          <w:rFonts w:ascii="Arial" w:hAnsi="Arial" w:cs="Arial"/>
          <w:b/>
        </w:rPr>
      </w:pPr>
      <w:r w:rsidRPr="00F327EC">
        <w:rPr>
          <w:rFonts w:ascii="Arial" w:hAnsi="Arial" w:cs="Arial"/>
          <w:b/>
        </w:rPr>
        <w:t>When and who the policy applies to</w:t>
      </w:r>
      <w:r w:rsidR="00B55B70">
        <w:rPr>
          <w:rFonts w:ascii="Arial" w:hAnsi="Arial" w:cs="Arial"/>
          <w:b/>
        </w:rPr>
        <w:t>:</w:t>
      </w:r>
    </w:p>
    <w:p w14:paraId="208CED26" w14:textId="4CC67570" w:rsidR="00F327EC" w:rsidRPr="00F327EC" w:rsidRDefault="00F327EC" w:rsidP="00F327EC">
      <w:pPr>
        <w:rPr>
          <w:rFonts w:ascii="Arial" w:hAnsi="Arial" w:cs="Arial"/>
        </w:rPr>
      </w:pPr>
      <w:r w:rsidRPr="00F327EC">
        <w:rPr>
          <w:rFonts w:ascii="Arial" w:hAnsi="Arial" w:cs="Arial"/>
        </w:rPr>
        <w:t xml:space="preserve">Our food </w:t>
      </w:r>
      <w:r w:rsidR="00566ABA">
        <w:rPr>
          <w:rFonts w:ascii="Arial" w:hAnsi="Arial" w:cs="Arial"/>
        </w:rPr>
        <w:t xml:space="preserve">and nutrition </w:t>
      </w:r>
      <w:r w:rsidRPr="00F327EC">
        <w:rPr>
          <w:rFonts w:ascii="Arial" w:hAnsi="Arial" w:cs="Arial"/>
        </w:rPr>
        <w:t xml:space="preserve">policy applies to all food provided by the Pre-School and Extended Services (breakfast, snacks and light tea), food used in activities, and food brought in from home by parents (packed lunches).  </w:t>
      </w:r>
    </w:p>
    <w:p w14:paraId="59728D57" w14:textId="77777777" w:rsidR="00F327EC" w:rsidRPr="00F327EC" w:rsidRDefault="00F327EC" w:rsidP="00F327EC">
      <w:pPr>
        <w:rPr>
          <w:rFonts w:ascii="Arial" w:hAnsi="Arial" w:cs="Arial"/>
        </w:rPr>
      </w:pPr>
      <w:r w:rsidRPr="00F327EC">
        <w:rPr>
          <w:rFonts w:ascii="Arial" w:hAnsi="Arial" w:cs="Arial"/>
        </w:rPr>
        <w:t>The policy applies to all staff within the Pre-School &amp; Extended Services setting as they are all involved in planning menus, cooking, preparing and serving food, and to parents who bring food into the setting from home.</w:t>
      </w:r>
    </w:p>
    <w:p w14:paraId="1AA527D6" w14:textId="77777777" w:rsidR="00F327EC" w:rsidRPr="00F327EC" w:rsidRDefault="00F327EC" w:rsidP="00F327EC">
      <w:pPr>
        <w:rPr>
          <w:rFonts w:ascii="Arial" w:hAnsi="Arial" w:cs="Arial"/>
          <w:b/>
        </w:rPr>
      </w:pPr>
      <w:r w:rsidRPr="00F327EC">
        <w:rPr>
          <w:rFonts w:ascii="Arial" w:hAnsi="Arial" w:cs="Arial"/>
          <w:b/>
        </w:rPr>
        <w:t>Food and drink provision</w:t>
      </w:r>
      <w:r w:rsidR="00B55B70">
        <w:rPr>
          <w:rFonts w:ascii="Arial" w:hAnsi="Arial" w:cs="Arial"/>
          <w:b/>
        </w:rPr>
        <w:t>:</w:t>
      </w:r>
    </w:p>
    <w:p w14:paraId="4CF5FF6E" w14:textId="0C24D7FD" w:rsidR="00F327EC" w:rsidRPr="00F327EC" w:rsidRDefault="00F327EC" w:rsidP="00F327EC">
      <w:pPr>
        <w:rPr>
          <w:rFonts w:ascii="Arial" w:hAnsi="Arial" w:cs="Arial"/>
        </w:rPr>
      </w:pPr>
      <w:r w:rsidRPr="00F327EC">
        <w:rPr>
          <w:rFonts w:ascii="Arial" w:hAnsi="Arial" w:cs="Arial"/>
        </w:rPr>
        <w:t xml:space="preserve">Children will </w:t>
      </w:r>
      <w:proofErr w:type="gramStart"/>
      <w:r w:rsidRPr="00F327EC">
        <w:rPr>
          <w:rFonts w:ascii="Arial" w:hAnsi="Arial" w:cs="Arial"/>
        </w:rPr>
        <w:t>have access to free fresh drinking water at all times</w:t>
      </w:r>
      <w:proofErr w:type="gramEnd"/>
      <w:r w:rsidRPr="00F327EC">
        <w:rPr>
          <w:rFonts w:ascii="Arial" w:hAnsi="Arial" w:cs="Arial"/>
        </w:rPr>
        <w:t>.  Cups and water jugs will always be avail</w:t>
      </w:r>
      <w:r>
        <w:rPr>
          <w:rFonts w:ascii="Arial" w:hAnsi="Arial" w:cs="Arial"/>
        </w:rPr>
        <w:t>able in the main activity room and in the outside space</w:t>
      </w:r>
      <w:r w:rsidR="001F3A59">
        <w:rPr>
          <w:rFonts w:ascii="Arial" w:hAnsi="Arial" w:cs="Arial"/>
        </w:rPr>
        <w:t>.</w:t>
      </w:r>
    </w:p>
    <w:p w14:paraId="1454EBC4" w14:textId="77777777" w:rsidR="00F327EC" w:rsidRPr="00F327EC" w:rsidRDefault="00F327EC" w:rsidP="00F327EC">
      <w:pPr>
        <w:rPr>
          <w:rFonts w:ascii="Arial" w:hAnsi="Arial" w:cs="Arial"/>
        </w:rPr>
      </w:pPr>
      <w:r w:rsidRPr="00F327EC">
        <w:rPr>
          <w:rFonts w:ascii="Arial" w:hAnsi="Arial" w:cs="Arial"/>
        </w:rPr>
        <w:t>Term time:</w:t>
      </w:r>
    </w:p>
    <w:p w14:paraId="18E578A6" w14:textId="5B1050EF" w:rsidR="00F327EC" w:rsidRPr="00F327EC" w:rsidRDefault="00F327EC" w:rsidP="00F327EC">
      <w:pPr>
        <w:spacing w:after="0"/>
        <w:rPr>
          <w:rFonts w:ascii="Arial" w:hAnsi="Arial" w:cs="Arial"/>
        </w:rPr>
      </w:pPr>
      <w:r w:rsidRPr="00F327EC">
        <w:rPr>
          <w:rFonts w:ascii="Arial" w:hAnsi="Arial" w:cs="Arial"/>
        </w:rPr>
        <w:t xml:space="preserve">Children attending the breakfast club will be provided with breakfast between </w:t>
      </w:r>
      <w:r w:rsidR="005202FB">
        <w:rPr>
          <w:rFonts w:ascii="Arial" w:hAnsi="Arial" w:cs="Arial"/>
        </w:rPr>
        <w:t>7:30</w:t>
      </w:r>
      <w:r w:rsidRPr="00F327EC">
        <w:rPr>
          <w:rFonts w:ascii="Arial" w:hAnsi="Arial" w:cs="Arial"/>
        </w:rPr>
        <w:t xml:space="preserve">-8.30am. </w:t>
      </w:r>
    </w:p>
    <w:p w14:paraId="365245DB" w14:textId="591432BD" w:rsidR="00F327EC" w:rsidRPr="00F327EC" w:rsidRDefault="00F327EC" w:rsidP="00F327EC">
      <w:pPr>
        <w:spacing w:after="0"/>
        <w:rPr>
          <w:rFonts w:ascii="Arial" w:hAnsi="Arial" w:cs="Arial"/>
        </w:rPr>
      </w:pPr>
      <w:r w:rsidRPr="00F327EC">
        <w:rPr>
          <w:rFonts w:ascii="Arial" w:hAnsi="Arial" w:cs="Arial"/>
        </w:rPr>
        <w:t>Children attending the pre-school will be provided with a mid-morning (between 10.</w:t>
      </w:r>
      <w:r w:rsidR="005202FB">
        <w:rPr>
          <w:rFonts w:ascii="Arial" w:hAnsi="Arial" w:cs="Arial"/>
        </w:rPr>
        <w:t>00</w:t>
      </w:r>
      <w:r w:rsidRPr="00F327EC">
        <w:rPr>
          <w:rFonts w:ascii="Arial" w:hAnsi="Arial" w:cs="Arial"/>
        </w:rPr>
        <w:t>-1</w:t>
      </w:r>
      <w:r w:rsidR="005202FB">
        <w:rPr>
          <w:rFonts w:ascii="Arial" w:hAnsi="Arial" w:cs="Arial"/>
        </w:rPr>
        <w:t>0:30</w:t>
      </w:r>
      <w:r w:rsidRPr="00F327EC">
        <w:rPr>
          <w:rFonts w:ascii="Arial" w:hAnsi="Arial" w:cs="Arial"/>
        </w:rPr>
        <w:t xml:space="preserve">am) and mid-afternoon snack (between </w:t>
      </w:r>
      <w:r w:rsidR="005202FB">
        <w:rPr>
          <w:rFonts w:ascii="Arial" w:hAnsi="Arial" w:cs="Arial"/>
        </w:rPr>
        <w:t>2:00</w:t>
      </w:r>
      <w:r w:rsidRPr="00F327EC">
        <w:rPr>
          <w:rFonts w:ascii="Arial" w:hAnsi="Arial" w:cs="Arial"/>
        </w:rPr>
        <w:t xml:space="preserve">-2.30pm).  </w:t>
      </w:r>
    </w:p>
    <w:p w14:paraId="0D4EBC53" w14:textId="77777777" w:rsidR="00F327EC" w:rsidRPr="00F327EC" w:rsidRDefault="00F327EC" w:rsidP="00F327EC">
      <w:pPr>
        <w:spacing w:after="0"/>
        <w:rPr>
          <w:rFonts w:ascii="Arial" w:hAnsi="Arial" w:cs="Arial"/>
        </w:rPr>
      </w:pPr>
      <w:r>
        <w:rPr>
          <w:rFonts w:ascii="Arial" w:hAnsi="Arial" w:cs="Arial"/>
        </w:rPr>
        <w:t xml:space="preserve">Children attending </w:t>
      </w:r>
      <w:r w:rsidRPr="00F327EC">
        <w:rPr>
          <w:rFonts w:ascii="Arial" w:hAnsi="Arial" w:cs="Arial"/>
        </w:rPr>
        <w:t>after school</w:t>
      </w:r>
      <w:r>
        <w:rPr>
          <w:rFonts w:ascii="Arial" w:hAnsi="Arial" w:cs="Arial"/>
        </w:rPr>
        <w:t xml:space="preserve"> club</w:t>
      </w:r>
      <w:r w:rsidRPr="00F327EC">
        <w:rPr>
          <w:rFonts w:ascii="Arial" w:hAnsi="Arial" w:cs="Arial"/>
        </w:rPr>
        <w:t xml:space="preserve"> will be provided wi</w:t>
      </w:r>
      <w:r w:rsidR="009C2E89">
        <w:rPr>
          <w:rFonts w:ascii="Arial" w:hAnsi="Arial" w:cs="Arial"/>
        </w:rPr>
        <w:t>th a light tea between 4.00-4.30</w:t>
      </w:r>
      <w:r w:rsidRPr="00F327EC">
        <w:rPr>
          <w:rFonts w:ascii="Arial" w:hAnsi="Arial" w:cs="Arial"/>
        </w:rPr>
        <w:t xml:space="preserve">pm. We expect parents to be providing a further meal at home in the evening and plan our menus accordingly. </w:t>
      </w:r>
    </w:p>
    <w:p w14:paraId="209B86DC" w14:textId="77777777" w:rsidR="00B55B70" w:rsidRDefault="00B55B70" w:rsidP="00F327EC">
      <w:pPr>
        <w:rPr>
          <w:rFonts w:ascii="Arial" w:hAnsi="Arial" w:cs="Arial"/>
        </w:rPr>
      </w:pPr>
    </w:p>
    <w:p w14:paraId="09915D13" w14:textId="77777777" w:rsidR="00F327EC" w:rsidRPr="00F327EC" w:rsidRDefault="00F327EC" w:rsidP="00F327EC">
      <w:pPr>
        <w:rPr>
          <w:rFonts w:ascii="Arial" w:hAnsi="Arial" w:cs="Arial"/>
        </w:rPr>
      </w:pPr>
      <w:r w:rsidRPr="00F327EC">
        <w:rPr>
          <w:rFonts w:ascii="Arial" w:hAnsi="Arial" w:cs="Arial"/>
        </w:rPr>
        <w:t>Holiday club:</w:t>
      </w:r>
    </w:p>
    <w:p w14:paraId="28AC4964" w14:textId="02C7F6A3" w:rsidR="00F327EC" w:rsidRPr="00F327EC" w:rsidRDefault="00F327EC" w:rsidP="00F327EC">
      <w:pPr>
        <w:spacing w:after="0"/>
        <w:rPr>
          <w:rFonts w:ascii="Arial" w:hAnsi="Arial" w:cs="Arial"/>
        </w:rPr>
      </w:pPr>
      <w:r w:rsidRPr="00F327EC">
        <w:rPr>
          <w:rFonts w:ascii="Arial" w:hAnsi="Arial" w:cs="Arial"/>
        </w:rPr>
        <w:t xml:space="preserve">Children attending the breakfast club will be provided with breakfast between </w:t>
      </w:r>
      <w:r w:rsidR="005202FB">
        <w:rPr>
          <w:rFonts w:ascii="Arial" w:hAnsi="Arial" w:cs="Arial"/>
        </w:rPr>
        <w:t>7:30</w:t>
      </w:r>
      <w:r w:rsidRPr="00F327EC">
        <w:rPr>
          <w:rFonts w:ascii="Arial" w:hAnsi="Arial" w:cs="Arial"/>
        </w:rPr>
        <w:t xml:space="preserve">-8.30am.  </w:t>
      </w:r>
    </w:p>
    <w:p w14:paraId="74885099" w14:textId="77777777" w:rsidR="00F327EC" w:rsidRPr="00F327EC" w:rsidRDefault="00F327EC" w:rsidP="00F327EC">
      <w:pPr>
        <w:spacing w:after="0"/>
        <w:rPr>
          <w:rFonts w:ascii="Arial" w:hAnsi="Arial" w:cs="Arial"/>
        </w:rPr>
      </w:pPr>
      <w:r w:rsidRPr="00F327EC">
        <w:rPr>
          <w:rFonts w:ascii="Arial" w:hAnsi="Arial" w:cs="Arial"/>
        </w:rPr>
        <w:t xml:space="preserve">Children attending the holiday club will </w:t>
      </w:r>
      <w:proofErr w:type="gramStart"/>
      <w:r w:rsidRPr="00F327EC">
        <w:rPr>
          <w:rFonts w:ascii="Arial" w:hAnsi="Arial" w:cs="Arial"/>
        </w:rPr>
        <w:t>provided</w:t>
      </w:r>
      <w:proofErr w:type="gramEnd"/>
      <w:r w:rsidRPr="00F327EC">
        <w:rPr>
          <w:rFonts w:ascii="Arial" w:hAnsi="Arial" w:cs="Arial"/>
        </w:rPr>
        <w:t xml:space="preserve"> with one mid-morning between 10-10.30am) and one mid-afternoon snack (between 3-3.30pm).  </w:t>
      </w:r>
    </w:p>
    <w:p w14:paraId="2C890488" w14:textId="77777777" w:rsidR="00F327EC" w:rsidRPr="00F327EC" w:rsidRDefault="00F327EC" w:rsidP="00F327EC">
      <w:pPr>
        <w:spacing w:after="0"/>
        <w:rPr>
          <w:rFonts w:ascii="Arial" w:hAnsi="Arial" w:cs="Arial"/>
        </w:rPr>
      </w:pPr>
      <w:r w:rsidRPr="00F327EC">
        <w:rPr>
          <w:rFonts w:ascii="Arial" w:hAnsi="Arial" w:cs="Arial"/>
        </w:rPr>
        <w:t xml:space="preserve">Children will not go for longer than 3 hours between meals and snacks.  </w:t>
      </w:r>
    </w:p>
    <w:p w14:paraId="1F7F8E21" w14:textId="77777777" w:rsidR="00F327EC" w:rsidRDefault="00F327EC" w:rsidP="00F327EC">
      <w:pPr>
        <w:spacing w:after="0"/>
        <w:rPr>
          <w:rFonts w:ascii="Arial" w:hAnsi="Arial" w:cs="Arial"/>
        </w:rPr>
      </w:pPr>
    </w:p>
    <w:p w14:paraId="7B7C4EB8" w14:textId="77777777" w:rsidR="00F327EC" w:rsidRPr="00F327EC" w:rsidRDefault="00F327EC" w:rsidP="00F327EC">
      <w:pPr>
        <w:spacing w:after="0"/>
        <w:rPr>
          <w:rFonts w:ascii="Arial" w:hAnsi="Arial" w:cs="Arial"/>
        </w:rPr>
      </w:pPr>
      <w:r w:rsidRPr="00F327EC">
        <w:rPr>
          <w:rFonts w:ascii="Arial" w:hAnsi="Arial" w:cs="Arial"/>
        </w:rPr>
        <w:t>Drinks:</w:t>
      </w:r>
    </w:p>
    <w:p w14:paraId="6AE4D4AA" w14:textId="74E2BB48" w:rsidR="00F327EC" w:rsidRDefault="00F327EC" w:rsidP="00F327EC">
      <w:pPr>
        <w:spacing w:after="0"/>
        <w:rPr>
          <w:rFonts w:ascii="Arial" w:hAnsi="Arial" w:cs="Arial"/>
        </w:rPr>
      </w:pPr>
      <w:r w:rsidRPr="00F327EC">
        <w:rPr>
          <w:rFonts w:ascii="Arial" w:hAnsi="Arial" w:cs="Arial"/>
        </w:rPr>
        <w:t>Children at the pre-school will be offered water and semi-skimmed milk alongside their snacks</w:t>
      </w:r>
      <w:r w:rsidR="00532E1A">
        <w:rPr>
          <w:rFonts w:ascii="Arial" w:hAnsi="Arial" w:cs="Arial"/>
        </w:rPr>
        <w:t xml:space="preserve"> or lunches.  </w:t>
      </w:r>
      <w:r w:rsidRPr="00F327EC">
        <w:rPr>
          <w:rFonts w:ascii="Arial" w:hAnsi="Arial" w:cs="Arial"/>
        </w:rPr>
        <w:t>Children at the breakfast and sunset club will be offered water, milk or ½ and ½ diluted fruit juice.</w:t>
      </w:r>
    </w:p>
    <w:p w14:paraId="67BF6648" w14:textId="77777777" w:rsidR="00F327EC" w:rsidRPr="00B55B70" w:rsidRDefault="00F327EC" w:rsidP="00F327EC">
      <w:pPr>
        <w:spacing w:after="0"/>
        <w:rPr>
          <w:rFonts w:ascii="Arial" w:hAnsi="Arial" w:cs="Arial"/>
          <w:b/>
        </w:rPr>
      </w:pPr>
    </w:p>
    <w:p w14:paraId="34C3C0FB" w14:textId="77777777" w:rsidR="00F327EC" w:rsidRPr="00B55B70" w:rsidRDefault="00F327EC" w:rsidP="00F327EC">
      <w:pPr>
        <w:rPr>
          <w:rFonts w:ascii="Arial" w:hAnsi="Arial" w:cs="Arial"/>
          <w:b/>
        </w:rPr>
      </w:pPr>
      <w:r w:rsidRPr="00B55B70">
        <w:rPr>
          <w:rFonts w:ascii="Arial" w:hAnsi="Arial" w:cs="Arial"/>
          <w:b/>
        </w:rPr>
        <w:t xml:space="preserve">Menus and guidelines:  </w:t>
      </w:r>
    </w:p>
    <w:p w14:paraId="54CF3B71" w14:textId="49D76E23" w:rsidR="00F327EC" w:rsidRPr="00F327EC" w:rsidRDefault="00F327EC" w:rsidP="00685284">
      <w:pPr>
        <w:spacing w:after="0"/>
        <w:rPr>
          <w:rFonts w:ascii="Arial" w:hAnsi="Arial" w:cs="Arial"/>
        </w:rPr>
      </w:pPr>
      <w:r w:rsidRPr="00F327EC">
        <w:rPr>
          <w:rFonts w:ascii="Arial" w:hAnsi="Arial" w:cs="Arial"/>
        </w:rPr>
        <w:t xml:space="preserve">We </w:t>
      </w:r>
      <w:r w:rsidR="00020B3C">
        <w:rPr>
          <w:rFonts w:ascii="Arial" w:hAnsi="Arial" w:cs="Arial"/>
        </w:rPr>
        <w:t>follow the</w:t>
      </w:r>
      <w:r w:rsidRPr="00F327EC">
        <w:rPr>
          <w:rFonts w:ascii="Arial" w:hAnsi="Arial" w:cs="Arial"/>
        </w:rPr>
        <w:t xml:space="preserve"> </w:t>
      </w:r>
      <w:r w:rsidR="00E05F4C">
        <w:rPr>
          <w:rFonts w:ascii="Arial" w:hAnsi="Arial" w:cs="Arial"/>
        </w:rPr>
        <w:t xml:space="preserve">Early Years Foundation Stage Nutrition Guidance </w:t>
      </w:r>
      <w:r w:rsidR="00020B3C">
        <w:rPr>
          <w:rFonts w:ascii="Arial" w:hAnsi="Arial" w:cs="Arial"/>
        </w:rPr>
        <w:t>as outlined by the EYFS.</w:t>
      </w:r>
      <w:r w:rsidRPr="00F327EC">
        <w:rPr>
          <w:rFonts w:ascii="Arial" w:hAnsi="Arial" w:cs="Arial"/>
        </w:rPr>
        <w:t xml:space="preserve">  This will be promoted on our website and on the parent noticeboards.</w:t>
      </w:r>
    </w:p>
    <w:p w14:paraId="2D284B39" w14:textId="77777777" w:rsidR="00F327EC" w:rsidRPr="00F327EC" w:rsidRDefault="00F327EC" w:rsidP="00685284">
      <w:pPr>
        <w:spacing w:after="0"/>
        <w:rPr>
          <w:rFonts w:ascii="Arial" w:hAnsi="Arial" w:cs="Arial"/>
        </w:rPr>
      </w:pPr>
      <w:r w:rsidRPr="00F327EC">
        <w:rPr>
          <w:rFonts w:ascii="Arial" w:hAnsi="Arial" w:cs="Arial"/>
        </w:rPr>
        <w:t xml:space="preserve">Menus will be made displayed to parents </w:t>
      </w:r>
      <w:proofErr w:type="gramStart"/>
      <w:r w:rsidRPr="00F327EC">
        <w:rPr>
          <w:rFonts w:ascii="Arial" w:hAnsi="Arial" w:cs="Arial"/>
        </w:rPr>
        <w:t>on a daily basis</w:t>
      </w:r>
      <w:proofErr w:type="gramEnd"/>
      <w:r w:rsidRPr="00F327EC">
        <w:rPr>
          <w:rFonts w:ascii="Arial" w:hAnsi="Arial" w:cs="Arial"/>
        </w:rPr>
        <w:t xml:space="preserve">. We have a three weekly menu cycle which is changed twice a year to allow for seasonality.  </w:t>
      </w:r>
    </w:p>
    <w:p w14:paraId="7DDA9621" w14:textId="77777777" w:rsidR="00F327EC" w:rsidRPr="00F327EC" w:rsidRDefault="00F327EC" w:rsidP="00685284">
      <w:pPr>
        <w:spacing w:after="0"/>
        <w:rPr>
          <w:rFonts w:ascii="Arial" w:hAnsi="Arial" w:cs="Arial"/>
        </w:rPr>
      </w:pPr>
      <w:r w:rsidRPr="00F327EC">
        <w:rPr>
          <w:rFonts w:ascii="Arial" w:hAnsi="Arial" w:cs="Arial"/>
        </w:rPr>
        <w:t xml:space="preserve">Portion sizes are carefully monitored to ensure they are appropriate for the wide range of ages using the provision (2-9 years old).  </w:t>
      </w:r>
    </w:p>
    <w:p w14:paraId="45BE7AAE" w14:textId="77777777" w:rsidR="00F327EC" w:rsidRDefault="00F327EC" w:rsidP="00F327EC">
      <w:pPr>
        <w:rPr>
          <w:rFonts w:ascii="Arial" w:hAnsi="Arial" w:cs="Arial"/>
        </w:rPr>
      </w:pPr>
    </w:p>
    <w:p w14:paraId="37754771" w14:textId="77777777" w:rsidR="00187B84" w:rsidRPr="00F327EC" w:rsidRDefault="00187B84" w:rsidP="00F327EC">
      <w:pPr>
        <w:rPr>
          <w:rFonts w:ascii="Arial" w:hAnsi="Arial" w:cs="Arial"/>
        </w:rPr>
      </w:pPr>
    </w:p>
    <w:p w14:paraId="294298E9" w14:textId="77777777" w:rsidR="00F327EC" w:rsidRPr="00685284" w:rsidRDefault="00F327EC" w:rsidP="00F327EC">
      <w:pPr>
        <w:rPr>
          <w:rFonts w:ascii="Arial" w:hAnsi="Arial" w:cs="Arial"/>
          <w:b/>
        </w:rPr>
      </w:pPr>
      <w:r w:rsidRPr="00685284">
        <w:rPr>
          <w:rFonts w:ascii="Arial" w:hAnsi="Arial" w:cs="Arial"/>
          <w:b/>
        </w:rPr>
        <w:t>Communicating with children and families</w:t>
      </w:r>
      <w:r w:rsidR="00B55B70">
        <w:rPr>
          <w:rFonts w:ascii="Arial" w:hAnsi="Arial" w:cs="Arial"/>
          <w:b/>
        </w:rPr>
        <w:t>:</w:t>
      </w:r>
    </w:p>
    <w:p w14:paraId="7AF0FAD5" w14:textId="77777777" w:rsidR="00F327EC" w:rsidRPr="00F327EC" w:rsidRDefault="00F327EC" w:rsidP="00F327EC">
      <w:pPr>
        <w:rPr>
          <w:rFonts w:ascii="Arial" w:hAnsi="Arial" w:cs="Arial"/>
        </w:rPr>
      </w:pPr>
      <w:r w:rsidRPr="00F327EC">
        <w:rPr>
          <w:rFonts w:ascii="Arial" w:hAnsi="Arial" w:cs="Arial"/>
        </w:rPr>
        <w:t>We communicate with families about food and drink by:</w:t>
      </w:r>
    </w:p>
    <w:p w14:paraId="09D3B591" w14:textId="4C451054" w:rsidR="00F327EC" w:rsidRPr="00685284" w:rsidRDefault="00F327EC" w:rsidP="00685284">
      <w:pPr>
        <w:pStyle w:val="ListParagraph"/>
        <w:numPr>
          <w:ilvl w:val="1"/>
          <w:numId w:val="9"/>
        </w:numPr>
        <w:ind w:left="993" w:hanging="600"/>
        <w:rPr>
          <w:rFonts w:ascii="Arial" w:hAnsi="Arial" w:cs="Arial"/>
        </w:rPr>
      </w:pPr>
      <w:r w:rsidRPr="00685284">
        <w:rPr>
          <w:rFonts w:ascii="Arial" w:hAnsi="Arial" w:cs="Arial"/>
        </w:rPr>
        <w:t xml:space="preserve">Promoting our food and </w:t>
      </w:r>
      <w:r w:rsidR="001F3A59">
        <w:rPr>
          <w:rFonts w:ascii="Arial" w:hAnsi="Arial" w:cs="Arial"/>
        </w:rPr>
        <w:t>nutrition</w:t>
      </w:r>
      <w:r w:rsidRPr="00685284">
        <w:rPr>
          <w:rFonts w:ascii="Arial" w:hAnsi="Arial" w:cs="Arial"/>
        </w:rPr>
        <w:t xml:space="preserve"> policy in ways described earlier.</w:t>
      </w:r>
    </w:p>
    <w:p w14:paraId="19E93CA4" w14:textId="77777777" w:rsidR="00F327EC" w:rsidRPr="00685284" w:rsidRDefault="00F327EC" w:rsidP="00685284">
      <w:pPr>
        <w:pStyle w:val="ListParagraph"/>
        <w:numPr>
          <w:ilvl w:val="1"/>
          <w:numId w:val="9"/>
        </w:numPr>
        <w:ind w:left="993" w:hanging="567"/>
        <w:rPr>
          <w:rFonts w:ascii="Arial" w:hAnsi="Arial" w:cs="Arial"/>
        </w:rPr>
      </w:pPr>
      <w:r w:rsidRPr="00685284">
        <w:rPr>
          <w:rFonts w:ascii="Arial" w:hAnsi="Arial" w:cs="Arial"/>
        </w:rPr>
        <w:t xml:space="preserve">Display menus </w:t>
      </w:r>
      <w:proofErr w:type="gramStart"/>
      <w:r w:rsidRPr="00685284">
        <w:rPr>
          <w:rFonts w:ascii="Arial" w:hAnsi="Arial" w:cs="Arial"/>
        </w:rPr>
        <w:t>on a daily basis</w:t>
      </w:r>
      <w:proofErr w:type="gramEnd"/>
      <w:r w:rsidRPr="00685284">
        <w:rPr>
          <w:rFonts w:ascii="Arial" w:hAnsi="Arial" w:cs="Arial"/>
        </w:rPr>
        <w:t>.</w:t>
      </w:r>
    </w:p>
    <w:p w14:paraId="23C82590" w14:textId="77777777" w:rsidR="00F327EC" w:rsidRPr="00685284" w:rsidRDefault="00F327EC" w:rsidP="00685284">
      <w:pPr>
        <w:pStyle w:val="ListParagraph"/>
        <w:numPr>
          <w:ilvl w:val="1"/>
          <w:numId w:val="9"/>
        </w:numPr>
        <w:ind w:left="993" w:hanging="567"/>
        <w:rPr>
          <w:rFonts w:ascii="Arial" w:hAnsi="Arial" w:cs="Arial"/>
        </w:rPr>
      </w:pPr>
      <w:r w:rsidRPr="00685284">
        <w:rPr>
          <w:rFonts w:ascii="Arial" w:hAnsi="Arial" w:cs="Arial"/>
        </w:rPr>
        <w:t>Consulting with parents about the food and drink we provide through parent surveys.</w:t>
      </w:r>
    </w:p>
    <w:p w14:paraId="5055D1D0" w14:textId="77777777" w:rsidR="00F327EC" w:rsidRPr="00685284" w:rsidRDefault="00F327EC" w:rsidP="00685284">
      <w:pPr>
        <w:pStyle w:val="ListParagraph"/>
        <w:numPr>
          <w:ilvl w:val="1"/>
          <w:numId w:val="9"/>
        </w:numPr>
        <w:ind w:left="1134" w:hanging="708"/>
        <w:rPr>
          <w:rFonts w:ascii="Arial" w:hAnsi="Arial" w:cs="Arial"/>
        </w:rPr>
      </w:pPr>
      <w:r w:rsidRPr="00685284">
        <w:rPr>
          <w:rFonts w:ascii="Arial" w:hAnsi="Arial" w:cs="Arial"/>
        </w:rPr>
        <w:t xml:space="preserve">Providing parents with feedback about how well their child </w:t>
      </w:r>
      <w:proofErr w:type="spellStart"/>
      <w:r w:rsidRPr="00685284">
        <w:rPr>
          <w:rFonts w:ascii="Arial" w:hAnsi="Arial" w:cs="Arial"/>
        </w:rPr>
        <w:t>eats</w:t>
      </w:r>
      <w:proofErr w:type="spellEnd"/>
      <w:r w:rsidRPr="00685284">
        <w:rPr>
          <w:rFonts w:ascii="Arial" w:hAnsi="Arial" w:cs="Arial"/>
        </w:rPr>
        <w:t xml:space="preserve"> in the setting if there is cause for concern or a request for information from the parent.</w:t>
      </w:r>
    </w:p>
    <w:p w14:paraId="075F03DD" w14:textId="77777777" w:rsidR="00F327EC" w:rsidRPr="00685284" w:rsidRDefault="00F327EC" w:rsidP="00685284">
      <w:pPr>
        <w:pStyle w:val="ListParagraph"/>
        <w:numPr>
          <w:ilvl w:val="1"/>
          <w:numId w:val="9"/>
        </w:numPr>
        <w:ind w:left="1134" w:hanging="708"/>
        <w:rPr>
          <w:rFonts w:ascii="Arial" w:hAnsi="Arial" w:cs="Arial"/>
        </w:rPr>
      </w:pPr>
      <w:r w:rsidRPr="00685284">
        <w:rPr>
          <w:rFonts w:ascii="Arial" w:hAnsi="Arial" w:cs="Arial"/>
        </w:rPr>
        <w:t>Provide information to parents about how to provide a healthy packed lunch.</w:t>
      </w:r>
    </w:p>
    <w:p w14:paraId="6323ECF4" w14:textId="77777777" w:rsidR="00F327EC" w:rsidRPr="00685284" w:rsidRDefault="00F327EC" w:rsidP="00685284">
      <w:pPr>
        <w:pStyle w:val="ListParagraph"/>
        <w:numPr>
          <w:ilvl w:val="1"/>
          <w:numId w:val="9"/>
        </w:numPr>
        <w:ind w:left="1134" w:hanging="708"/>
        <w:rPr>
          <w:rFonts w:ascii="Arial" w:hAnsi="Arial" w:cs="Arial"/>
        </w:rPr>
      </w:pPr>
      <w:r w:rsidRPr="00685284">
        <w:rPr>
          <w:rFonts w:ascii="Arial" w:hAnsi="Arial" w:cs="Arial"/>
        </w:rPr>
        <w:t>Providing nutrition tips and recipes through our newsletters.</w:t>
      </w:r>
    </w:p>
    <w:p w14:paraId="74464B44" w14:textId="530AE919" w:rsidR="00F327EC" w:rsidRPr="00685284" w:rsidRDefault="00F327EC" w:rsidP="00685284">
      <w:pPr>
        <w:pStyle w:val="ListParagraph"/>
        <w:numPr>
          <w:ilvl w:val="1"/>
          <w:numId w:val="9"/>
        </w:numPr>
        <w:ind w:left="1134" w:hanging="708"/>
        <w:rPr>
          <w:rFonts w:ascii="Arial" w:hAnsi="Arial" w:cs="Arial"/>
        </w:rPr>
      </w:pPr>
      <w:r w:rsidRPr="00685284">
        <w:rPr>
          <w:rFonts w:ascii="Arial" w:hAnsi="Arial" w:cs="Arial"/>
        </w:rPr>
        <w:t>Planning food</w:t>
      </w:r>
      <w:r w:rsidR="005202FB">
        <w:rPr>
          <w:rFonts w:ascii="Arial" w:hAnsi="Arial" w:cs="Arial"/>
        </w:rPr>
        <w:t>-</w:t>
      </w:r>
      <w:r w:rsidRPr="00685284">
        <w:rPr>
          <w:rFonts w:ascii="Arial" w:hAnsi="Arial" w:cs="Arial"/>
        </w:rPr>
        <w:t>based activities for children to experience new foods and practice cookery skills.</w:t>
      </w:r>
    </w:p>
    <w:p w14:paraId="47C26EDB" w14:textId="77777777" w:rsidR="00685284" w:rsidRDefault="00685284" w:rsidP="00F327EC">
      <w:pPr>
        <w:rPr>
          <w:rFonts w:ascii="Arial" w:hAnsi="Arial" w:cs="Arial"/>
        </w:rPr>
      </w:pPr>
    </w:p>
    <w:p w14:paraId="0923AAD8" w14:textId="77777777" w:rsidR="00F327EC" w:rsidRPr="00685284" w:rsidRDefault="00F327EC" w:rsidP="00F327EC">
      <w:pPr>
        <w:rPr>
          <w:rFonts w:ascii="Arial" w:hAnsi="Arial" w:cs="Arial"/>
          <w:b/>
        </w:rPr>
      </w:pPr>
      <w:r w:rsidRPr="00685284">
        <w:rPr>
          <w:rFonts w:ascii="Arial" w:hAnsi="Arial" w:cs="Arial"/>
          <w:b/>
        </w:rPr>
        <w:t xml:space="preserve">The eating environment and social aspects of </w:t>
      </w:r>
      <w:proofErr w:type="gramStart"/>
      <w:r w:rsidRPr="00685284">
        <w:rPr>
          <w:rFonts w:ascii="Arial" w:hAnsi="Arial" w:cs="Arial"/>
          <w:b/>
        </w:rPr>
        <w:t>meal times</w:t>
      </w:r>
      <w:proofErr w:type="gramEnd"/>
      <w:r w:rsidR="00B55B70">
        <w:rPr>
          <w:rFonts w:ascii="Arial" w:hAnsi="Arial" w:cs="Arial"/>
          <w:b/>
        </w:rPr>
        <w:t>:</w:t>
      </w:r>
    </w:p>
    <w:p w14:paraId="385DC76F" w14:textId="7E5D83EA" w:rsidR="00F327EC" w:rsidRPr="00F327EC" w:rsidRDefault="00F327EC" w:rsidP="00685284">
      <w:pPr>
        <w:spacing w:after="0"/>
        <w:rPr>
          <w:rFonts w:ascii="Arial" w:hAnsi="Arial" w:cs="Arial"/>
        </w:rPr>
      </w:pPr>
      <w:r w:rsidRPr="00F327EC">
        <w:rPr>
          <w:rFonts w:ascii="Arial" w:hAnsi="Arial" w:cs="Arial"/>
        </w:rPr>
        <w:t xml:space="preserve">We provide a bright and welcoming cafe area for children to have meals and snacks in.  The cafe is free from distractions such as television or other activities.  Staff supervise children whilst eating and engage with them about food choices and preferences.  We recognise that staff are important role models for children and </w:t>
      </w:r>
      <w:proofErr w:type="gramStart"/>
      <w:r w:rsidRPr="00F327EC">
        <w:rPr>
          <w:rFonts w:ascii="Arial" w:hAnsi="Arial" w:cs="Arial"/>
        </w:rPr>
        <w:t>are able to</w:t>
      </w:r>
      <w:proofErr w:type="gramEnd"/>
      <w:r w:rsidRPr="00F327EC">
        <w:rPr>
          <w:rFonts w:ascii="Arial" w:hAnsi="Arial" w:cs="Arial"/>
        </w:rPr>
        <w:t xml:space="preserve"> encourage healthy eating behaviours, introduce childr</w:t>
      </w:r>
      <w:r w:rsidR="009C2E89">
        <w:rPr>
          <w:rFonts w:ascii="Arial" w:hAnsi="Arial" w:cs="Arial"/>
        </w:rPr>
        <w:t>en to new foods and support the children to try them</w:t>
      </w:r>
      <w:r w:rsidRPr="00F327EC">
        <w:rPr>
          <w:rFonts w:ascii="Arial" w:hAnsi="Arial" w:cs="Arial"/>
        </w:rPr>
        <w:t>. However</w:t>
      </w:r>
      <w:r w:rsidR="005202FB">
        <w:rPr>
          <w:rFonts w:ascii="Arial" w:hAnsi="Arial" w:cs="Arial"/>
        </w:rPr>
        <w:t>,</w:t>
      </w:r>
      <w:r w:rsidRPr="00F327EC">
        <w:rPr>
          <w:rFonts w:ascii="Arial" w:hAnsi="Arial" w:cs="Arial"/>
        </w:rPr>
        <w:t xml:space="preserve"> staff will respect children’s choices and will never unduly pressurise them to eat or finish something.  </w:t>
      </w:r>
    </w:p>
    <w:p w14:paraId="00B8B230" w14:textId="719E69EC" w:rsidR="00F327EC" w:rsidRPr="00F327EC" w:rsidRDefault="00F327EC" w:rsidP="00685284">
      <w:pPr>
        <w:spacing w:after="0"/>
        <w:rPr>
          <w:rFonts w:ascii="Arial" w:hAnsi="Arial" w:cs="Arial"/>
        </w:rPr>
      </w:pPr>
      <w:r w:rsidRPr="00F327EC">
        <w:rPr>
          <w:rFonts w:ascii="Arial" w:hAnsi="Arial" w:cs="Arial"/>
        </w:rPr>
        <w:t xml:space="preserve">Children are encouraged to help set up the cafe area if they wish to and to assist staff to tidy up by bringing </w:t>
      </w:r>
      <w:r w:rsidR="00B9475E">
        <w:rPr>
          <w:rFonts w:ascii="Arial" w:hAnsi="Arial" w:cs="Arial"/>
        </w:rPr>
        <w:t xml:space="preserve">their plate and cup to the washing up bowl provided on a </w:t>
      </w:r>
      <w:proofErr w:type="gramStart"/>
      <w:r w:rsidR="00B9475E">
        <w:rPr>
          <w:rFonts w:ascii="Arial" w:hAnsi="Arial" w:cs="Arial"/>
        </w:rPr>
        <w:t>low level</w:t>
      </w:r>
      <w:proofErr w:type="gramEnd"/>
      <w:r w:rsidR="00B9475E">
        <w:rPr>
          <w:rFonts w:ascii="Arial" w:hAnsi="Arial" w:cs="Arial"/>
        </w:rPr>
        <w:t xml:space="preserve"> counter </w:t>
      </w:r>
      <w:r w:rsidRPr="00F327EC">
        <w:rPr>
          <w:rFonts w:ascii="Arial" w:hAnsi="Arial" w:cs="Arial"/>
        </w:rPr>
        <w:t>when they have finished.</w:t>
      </w:r>
      <w:r w:rsidR="005202FB">
        <w:rPr>
          <w:rFonts w:ascii="Arial" w:hAnsi="Arial" w:cs="Arial"/>
        </w:rPr>
        <w:t xml:space="preserve"> They use a self- serve system to promote </w:t>
      </w:r>
      <w:proofErr w:type="gramStart"/>
      <w:r w:rsidR="005202FB">
        <w:rPr>
          <w:rFonts w:ascii="Arial" w:hAnsi="Arial" w:cs="Arial"/>
        </w:rPr>
        <w:t>independence</w:t>
      </w:r>
      <w:proofErr w:type="gramEnd"/>
      <w:r w:rsidR="005202FB">
        <w:rPr>
          <w:rFonts w:ascii="Arial" w:hAnsi="Arial" w:cs="Arial"/>
        </w:rPr>
        <w:t xml:space="preserve"> and an awareness of how much food is appropriate.</w:t>
      </w:r>
    </w:p>
    <w:p w14:paraId="48988C24" w14:textId="77777777" w:rsidR="00F327EC" w:rsidRPr="00F327EC" w:rsidRDefault="00F327EC" w:rsidP="00685284">
      <w:pPr>
        <w:spacing w:after="0"/>
        <w:rPr>
          <w:rFonts w:ascii="Arial" w:hAnsi="Arial" w:cs="Arial"/>
        </w:rPr>
      </w:pPr>
      <w:r w:rsidRPr="00F327EC">
        <w:rPr>
          <w:rFonts w:ascii="Arial" w:hAnsi="Arial" w:cs="Arial"/>
        </w:rPr>
        <w:t xml:space="preserve">We allow all children to eat at their own pace and ensure they are not rushed.  </w:t>
      </w:r>
    </w:p>
    <w:p w14:paraId="1F451D78" w14:textId="2321F67C" w:rsidR="00F327EC" w:rsidRDefault="00F327EC" w:rsidP="00685284">
      <w:pPr>
        <w:spacing w:after="0"/>
        <w:rPr>
          <w:rFonts w:ascii="Arial" w:hAnsi="Arial" w:cs="Arial"/>
        </w:rPr>
      </w:pPr>
      <w:r w:rsidRPr="00F327EC">
        <w:rPr>
          <w:rFonts w:ascii="Arial" w:hAnsi="Arial" w:cs="Arial"/>
        </w:rPr>
        <w:t>Crockery and utensils provided are appropriate to the age of the children.</w:t>
      </w:r>
      <w:r w:rsidR="00685284">
        <w:rPr>
          <w:rFonts w:ascii="Arial" w:hAnsi="Arial" w:cs="Arial"/>
        </w:rPr>
        <w:t xml:space="preserve">  We use glasses and ceramic crockery</w:t>
      </w:r>
      <w:r w:rsidR="005202FB">
        <w:rPr>
          <w:rFonts w:ascii="Arial" w:hAnsi="Arial" w:cs="Arial"/>
        </w:rPr>
        <w:t xml:space="preserve"> made from </w:t>
      </w:r>
      <w:proofErr w:type="spellStart"/>
      <w:r w:rsidR="005202FB">
        <w:rPr>
          <w:rFonts w:ascii="Arial" w:hAnsi="Arial" w:cs="Arial"/>
        </w:rPr>
        <w:t>duralex</w:t>
      </w:r>
      <w:proofErr w:type="spellEnd"/>
      <w:r w:rsidR="005202FB">
        <w:rPr>
          <w:rFonts w:ascii="Arial" w:hAnsi="Arial" w:cs="Arial"/>
        </w:rPr>
        <w:t>,</w:t>
      </w:r>
      <w:r w:rsidR="00685284">
        <w:rPr>
          <w:rFonts w:ascii="Arial" w:hAnsi="Arial" w:cs="Arial"/>
        </w:rPr>
        <w:t xml:space="preserve"> </w:t>
      </w:r>
      <w:r w:rsidR="00B94A2B">
        <w:rPr>
          <w:rFonts w:ascii="Arial" w:hAnsi="Arial" w:cs="Arial"/>
        </w:rPr>
        <w:t xml:space="preserve">inside </w:t>
      </w:r>
      <w:r w:rsidR="00685284">
        <w:rPr>
          <w:rFonts w:ascii="Arial" w:hAnsi="Arial" w:cs="Arial"/>
        </w:rPr>
        <w:t xml:space="preserve">to encourage children to take care of our resources and to appreciate that if they drop an item it might break.  </w:t>
      </w:r>
      <w:r w:rsidR="00B94A2B">
        <w:rPr>
          <w:rFonts w:ascii="Arial" w:hAnsi="Arial" w:cs="Arial"/>
        </w:rPr>
        <w:t xml:space="preserve">Plastic beakers, plates and bowls are used in the outside spaces.  </w:t>
      </w:r>
      <w:r w:rsidR="00685284">
        <w:rPr>
          <w:rFonts w:ascii="Arial" w:hAnsi="Arial" w:cs="Arial"/>
        </w:rPr>
        <w:t>This encourages children to develop life skills, c</w:t>
      </w:r>
      <w:r w:rsidRPr="00F327EC">
        <w:rPr>
          <w:rFonts w:ascii="Arial" w:hAnsi="Arial" w:cs="Arial"/>
        </w:rPr>
        <w:t xml:space="preserve">hildren’s independence in using these is encouraged </w:t>
      </w:r>
      <w:proofErr w:type="spellStart"/>
      <w:r w:rsidRPr="00F327EC">
        <w:rPr>
          <w:rFonts w:ascii="Arial" w:hAnsi="Arial" w:cs="Arial"/>
        </w:rPr>
        <w:t>e.g</w:t>
      </w:r>
      <w:proofErr w:type="spellEnd"/>
      <w:r w:rsidRPr="00F327EC">
        <w:rPr>
          <w:rFonts w:ascii="Arial" w:hAnsi="Arial" w:cs="Arial"/>
        </w:rPr>
        <w:t xml:space="preserve"> learning to pour their own drink from a jug.  </w:t>
      </w:r>
    </w:p>
    <w:p w14:paraId="3988421C" w14:textId="77777777" w:rsidR="00180960" w:rsidRPr="00F327EC" w:rsidRDefault="00180960" w:rsidP="00685284">
      <w:pPr>
        <w:spacing w:after="0"/>
        <w:rPr>
          <w:rFonts w:ascii="Arial" w:hAnsi="Arial" w:cs="Arial"/>
        </w:rPr>
      </w:pPr>
    </w:p>
    <w:p w14:paraId="3B5D0AE2" w14:textId="77777777" w:rsidR="00F327EC" w:rsidRPr="00685284" w:rsidRDefault="00F327EC" w:rsidP="00F327EC">
      <w:pPr>
        <w:rPr>
          <w:rFonts w:ascii="Arial" w:hAnsi="Arial" w:cs="Arial"/>
          <w:b/>
        </w:rPr>
      </w:pPr>
      <w:r w:rsidRPr="00685284">
        <w:rPr>
          <w:rFonts w:ascii="Arial" w:hAnsi="Arial" w:cs="Arial"/>
          <w:b/>
        </w:rPr>
        <w:t>Celebrations and special occasions</w:t>
      </w:r>
      <w:r w:rsidR="00B55B70">
        <w:rPr>
          <w:rFonts w:ascii="Arial" w:hAnsi="Arial" w:cs="Arial"/>
          <w:b/>
        </w:rPr>
        <w:t>:</w:t>
      </w:r>
    </w:p>
    <w:p w14:paraId="7B774A5A" w14:textId="171DCE25" w:rsidR="00180960" w:rsidRDefault="00F327EC" w:rsidP="00F327EC">
      <w:pPr>
        <w:rPr>
          <w:rFonts w:ascii="Arial" w:hAnsi="Arial" w:cs="Arial"/>
        </w:rPr>
      </w:pPr>
      <w:r w:rsidRPr="00F327EC">
        <w:rPr>
          <w:rFonts w:ascii="Arial" w:hAnsi="Arial" w:cs="Arial"/>
        </w:rPr>
        <w:t>We believe it is important that children are given an opportunity to celebrate spec</w:t>
      </w:r>
      <w:r w:rsidR="00180960">
        <w:rPr>
          <w:rFonts w:ascii="Arial" w:hAnsi="Arial" w:cs="Arial"/>
        </w:rPr>
        <w:t xml:space="preserve">ial occasions such as birthdays.  </w:t>
      </w:r>
      <w:r w:rsidRPr="00F327EC">
        <w:rPr>
          <w:rFonts w:ascii="Arial" w:hAnsi="Arial" w:cs="Arial"/>
        </w:rPr>
        <w:t xml:space="preserve">We recognise that </w:t>
      </w:r>
      <w:r w:rsidR="00180960">
        <w:rPr>
          <w:rFonts w:ascii="Arial" w:hAnsi="Arial" w:cs="Arial"/>
        </w:rPr>
        <w:t xml:space="preserve">parents and children like to acknowledge birthdays by giving out small gifts to their peers, we do not allow food or drink items to be handed out </w:t>
      </w:r>
      <w:proofErr w:type="gramStart"/>
      <w:r w:rsidR="00180960" w:rsidRPr="00F327EC">
        <w:rPr>
          <w:rFonts w:ascii="Arial" w:hAnsi="Arial" w:cs="Arial"/>
        </w:rPr>
        <w:t>in order to</w:t>
      </w:r>
      <w:proofErr w:type="gramEnd"/>
      <w:r w:rsidR="00180960" w:rsidRPr="00F327EC">
        <w:rPr>
          <w:rFonts w:ascii="Arial" w:hAnsi="Arial" w:cs="Arial"/>
        </w:rPr>
        <w:t xml:space="preserve"> protect children with allergies and not place financial pressure on any family</w:t>
      </w:r>
      <w:r w:rsidR="00180960">
        <w:rPr>
          <w:rFonts w:ascii="Arial" w:hAnsi="Arial" w:cs="Arial"/>
        </w:rPr>
        <w:t>.  We</w:t>
      </w:r>
      <w:r w:rsidR="00180960" w:rsidRPr="00F327EC">
        <w:rPr>
          <w:rFonts w:ascii="Arial" w:hAnsi="Arial" w:cs="Arial"/>
        </w:rPr>
        <w:t xml:space="preserve"> ask that birthday treats are limited to members of the child’s key group and are non-food items </w:t>
      </w:r>
      <w:proofErr w:type="spellStart"/>
      <w:r w:rsidR="00180960" w:rsidRPr="00F327EC">
        <w:rPr>
          <w:rFonts w:ascii="Arial" w:hAnsi="Arial" w:cs="Arial"/>
        </w:rPr>
        <w:t>e.g</w:t>
      </w:r>
      <w:proofErr w:type="spellEnd"/>
      <w:r w:rsidR="00180960" w:rsidRPr="00F327EC">
        <w:rPr>
          <w:rFonts w:ascii="Arial" w:hAnsi="Arial" w:cs="Arial"/>
        </w:rPr>
        <w:t xml:space="preserve"> stic</w:t>
      </w:r>
      <w:r w:rsidR="00180960">
        <w:rPr>
          <w:rFonts w:ascii="Arial" w:hAnsi="Arial" w:cs="Arial"/>
        </w:rPr>
        <w:t xml:space="preserve">kers, bubbles, </w:t>
      </w:r>
      <w:r w:rsidR="00020B3C">
        <w:rPr>
          <w:rFonts w:ascii="Arial" w:hAnsi="Arial" w:cs="Arial"/>
        </w:rPr>
        <w:t>colouring pencils</w:t>
      </w:r>
      <w:r w:rsidR="00180960">
        <w:rPr>
          <w:rFonts w:ascii="Arial" w:hAnsi="Arial" w:cs="Arial"/>
        </w:rPr>
        <w:t xml:space="preserve">.  </w:t>
      </w:r>
    </w:p>
    <w:p w14:paraId="2A6C5F20" w14:textId="22212B83" w:rsidR="00F327EC" w:rsidRPr="00F327EC" w:rsidRDefault="00180960" w:rsidP="00F327EC">
      <w:pPr>
        <w:rPr>
          <w:rFonts w:ascii="Arial" w:hAnsi="Arial" w:cs="Arial"/>
        </w:rPr>
      </w:pPr>
      <w:r>
        <w:rPr>
          <w:rFonts w:ascii="Arial" w:hAnsi="Arial" w:cs="Arial"/>
        </w:rPr>
        <w:t xml:space="preserve">We understand </w:t>
      </w:r>
      <w:r w:rsidR="00F327EC" w:rsidRPr="00F327EC">
        <w:rPr>
          <w:rFonts w:ascii="Arial" w:hAnsi="Arial" w:cs="Arial"/>
        </w:rPr>
        <w:t>food and drink can play an important role in</w:t>
      </w:r>
      <w:r>
        <w:rPr>
          <w:rFonts w:ascii="Arial" w:hAnsi="Arial" w:cs="Arial"/>
        </w:rPr>
        <w:t xml:space="preserve"> cultural festivals and celebrations </w:t>
      </w:r>
      <w:r w:rsidR="00F327EC" w:rsidRPr="00F327EC">
        <w:rPr>
          <w:rFonts w:ascii="Arial" w:hAnsi="Arial" w:cs="Arial"/>
        </w:rPr>
        <w:t xml:space="preserve">but that these foods are often high in fat, sugar and salt.   </w:t>
      </w:r>
      <w:r>
        <w:rPr>
          <w:rFonts w:ascii="Arial" w:hAnsi="Arial" w:cs="Arial"/>
        </w:rPr>
        <w:t>Where possible w</w:t>
      </w:r>
      <w:r w:rsidR="00F327EC" w:rsidRPr="00F327EC">
        <w:rPr>
          <w:rFonts w:ascii="Arial" w:hAnsi="Arial" w:cs="Arial"/>
        </w:rPr>
        <w:t xml:space="preserve">e will mark special occasions and cultural events by organising non-food activities such as craft activities, songs and stories, dressing up, making decorations and displays, playing special games and encouraging children to find out more about events from different cultures. </w:t>
      </w:r>
      <w:r>
        <w:rPr>
          <w:rFonts w:ascii="Arial" w:hAnsi="Arial" w:cs="Arial"/>
        </w:rPr>
        <w:t xml:space="preserve">If food and drink activities are </w:t>
      </w:r>
      <w:proofErr w:type="gramStart"/>
      <w:r>
        <w:rPr>
          <w:rFonts w:ascii="Arial" w:hAnsi="Arial" w:cs="Arial"/>
        </w:rPr>
        <w:t>organised</w:t>
      </w:r>
      <w:proofErr w:type="gramEnd"/>
      <w:r>
        <w:rPr>
          <w:rFonts w:ascii="Arial" w:hAnsi="Arial" w:cs="Arial"/>
        </w:rPr>
        <w:t xml:space="preserve"> they will follow healthy eating guidelines </w:t>
      </w:r>
      <w:r w:rsidR="00020B3C">
        <w:rPr>
          <w:rFonts w:ascii="Arial" w:hAnsi="Arial" w:cs="Arial"/>
        </w:rPr>
        <w:t xml:space="preserve">as per the government standards </w:t>
      </w:r>
      <w:r w:rsidR="00E05F4C">
        <w:rPr>
          <w:rFonts w:ascii="Arial" w:hAnsi="Arial" w:cs="Arial"/>
        </w:rPr>
        <w:t>Early Years Foundation Stage Nutrition Guidance</w:t>
      </w:r>
      <w:r w:rsidR="001F3A59">
        <w:rPr>
          <w:rFonts w:ascii="Arial" w:hAnsi="Arial" w:cs="Arial"/>
        </w:rPr>
        <w:t>.</w:t>
      </w:r>
    </w:p>
    <w:p w14:paraId="1A8A0EFE" w14:textId="77777777" w:rsidR="00F327EC" w:rsidRPr="00180960" w:rsidRDefault="00180960" w:rsidP="00F327EC">
      <w:pPr>
        <w:rPr>
          <w:rFonts w:ascii="Arial" w:hAnsi="Arial" w:cs="Arial"/>
          <w:b/>
        </w:rPr>
      </w:pPr>
      <w:r w:rsidRPr="00180960">
        <w:rPr>
          <w:rFonts w:ascii="Arial" w:hAnsi="Arial" w:cs="Arial"/>
          <w:b/>
        </w:rPr>
        <w:t>Food as a reward</w:t>
      </w:r>
      <w:r w:rsidR="00B55B70">
        <w:rPr>
          <w:rFonts w:ascii="Arial" w:hAnsi="Arial" w:cs="Arial"/>
          <w:b/>
        </w:rPr>
        <w:t>:</w:t>
      </w:r>
    </w:p>
    <w:p w14:paraId="3D6DDAE0" w14:textId="77777777" w:rsidR="00F327EC" w:rsidRDefault="00F327EC" w:rsidP="00F327EC">
      <w:pPr>
        <w:rPr>
          <w:rFonts w:ascii="Arial" w:hAnsi="Arial" w:cs="Arial"/>
        </w:rPr>
      </w:pPr>
      <w:r w:rsidRPr="00F327EC">
        <w:rPr>
          <w:rFonts w:ascii="Arial" w:hAnsi="Arial" w:cs="Arial"/>
        </w:rPr>
        <w:t xml:space="preserve">We do not allow food to be used as a reward </w:t>
      </w:r>
      <w:proofErr w:type="spellStart"/>
      <w:r w:rsidRPr="00F327EC">
        <w:rPr>
          <w:rFonts w:ascii="Arial" w:hAnsi="Arial" w:cs="Arial"/>
        </w:rPr>
        <w:t>e.g</w:t>
      </w:r>
      <w:proofErr w:type="spellEnd"/>
      <w:r w:rsidRPr="00F327EC">
        <w:rPr>
          <w:rFonts w:ascii="Arial" w:hAnsi="Arial" w:cs="Arial"/>
        </w:rPr>
        <w:t xml:space="preserve"> for positive behaviour or winning a competition. Where it is deemed appropriate to provide rewards these should be non-food items such as </w:t>
      </w:r>
      <w:proofErr w:type="gramStart"/>
      <w:r w:rsidRPr="00F327EC">
        <w:rPr>
          <w:rFonts w:ascii="Arial" w:hAnsi="Arial" w:cs="Arial"/>
        </w:rPr>
        <w:t>stickers, or</w:t>
      </w:r>
      <w:proofErr w:type="gramEnd"/>
      <w:r w:rsidRPr="00F327EC">
        <w:rPr>
          <w:rFonts w:ascii="Arial" w:hAnsi="Arial" w:cs="Arial"/>
        </w:rPr>
        <w:t xml:space="preserve"> displaying a child’s work.  </w:t>
      </w:r>
    </w:p>
    <w:p w14:paraId="46D74809" w14:textId="77777777" w:rsidR="00C939A9" w:rsidRDefault="00C939A9" w:rsidP="00F327EC">
      <w:pPr>
        <w:rPr>
          <w:rFonts w:ascii="Arial" w:hAnsi="Arial" w:cs="Arial"/>
          <w:b/>
        </w:rPr>
      </w:pPr>
    </w:p>
    <w:p w14:paraId="06292F65" w14:textId="5B6EDB13" w:rsidR="00F327EC" w:rsidRPr="00180960" w:rsidRDefault="00F327EC" w:rsidP="00F327EC">
      <w:pPr>
        <w:rPr>
          <w:rFonts w:ascii="Arial" w:hAnsi="Arial" w:cs="Arial"/>
          <w:b/>
        </w:rPr>
      </w:pPr>
      <w:r w:rsidRPr="00180960">
        <w:rPr>
          <w:rFonts w:ascii="Arial" w:hAnsi="Arial" w:cs="Arial"/>
          <w:b/>
        </w:rPr>
        <w:t>Providing food for all</w:t>
      </w:r>
      <w:r w:rsidR="00B55B70">
        <w:rPr>
          <w:rFonts w:ascii="Arial" w:hAnsi="Arial" w:cs="Arial"/>
          <w:b/>
        </w:rPr>
        <w:t>:</w:t>
      </w:r>
    </w:p>
    <w:p w14:paraId="750BF2FB" w14:textId="77777777" w:rsidR="00F327EC" w:rsidRPr="00F327EC" w:rsidRDefault="00F327EC" w:rsidP="00F327EC">
      <w:pPr>
        <w:rPr>
          <w:rFonts w:ascii="Arial" w:hAnsi="Arial" w:cs="Arial"/>
        </w:rPr>
      </w:pPr>
      <w:r w:rsidRPr="00F327EC">
        <w:rPr>
          <w:rFonts w:ascii="Arial" w:hAnsi="Arial" w:cs="Arial"/>
        </w:rPr>
        <w:t>We gather information from parents about special dietary needs</w:t>
      </w:r>
      <w:r w:rsidR="00180960">
        <w:rPr>
          <w:rFonts w:ascii="Arial" w:hAnsi="Arial" w:cs="Arial"/>
        </w:rPr>
        <w:t xml:space="preserve"> throug</w:t>
      </w:r>
      <w:r w:rsidR="00026BB3">
        <w:rPr>
          <w:rFonts w:ascii="Arial" w:hAnsi="Arial" w:cs="Arial"/>
        </w:rPr>
        <w:t>h our registration forms and via</w:t>
      </w:r>
      <w:r w:rsidR="00180960">
        <w:rPr>
          <w:rFonts w:ascii="Arial" w:hAnsi="Arial" w:cs="Arial"/>
        </w:rPr>
        <w:t xml:space="preserve"> conversation at our induction meetings.</w:t>
      </w:r>
      <w:r w:rsidRPr="00F327EC">
        <w:rPr>
          <w:rFonts w:ascii="Arial" w:hAnsi="Arial" w:cs="Arial"/>
        </w:rPr>
        <w:t xml:space="preserve"> We discuss with parents how we can best meet their child’s needs and plan accordingly to ensure every child feels valued and included. This is communicated to staff </w:t>
      </w:r>
      <w:r w:rsidR="00026BB3">
        <w:rPr>
          <w:rFonts w:ascii="Arial" w:hAnsi="Arial" w:cs="Arial"/>
        </w:rPr>
        <w:t>via each child’s EyLog profile and by producing a food placemat for each child at the induction visit.</w:t>
      </w:r>
    </w:p>
    <w:p w14:paraId="43708E63" w14:textId="77777777" w:rsidR="00F327EC" w:rsidRPr="00F327EC" w:rsidRDefault="00F327EC" w:rsidP="00F327EC">
      <w:pPr>
        <w:rPr>
          <w:rFonts w:ascii="Arial" w:hAnsi="Arial" w:cs="Arial"/>
        </w:rPr>
      </w:pPr>
      <w:r w:rsidRPr="00F327EC">
        <w:rPr>
          <w:rFonts w:ascii="Arial" w:hAnsi="Arial" w:cs="Arial"/>
        </w:rPr>
        <w:t xml:space="preserve">We display information on allergens alongside our menus. </w:t>
      </w:r>
    </w:p>
    <w:p w14:paraId="50134BDF" w14:textId="77777777" w:rsidR="00F327EC" w:rsidRPr="00F327EC" w:rsidRDefault="00F327EC" w:rsidP="00F327EC">
      <w:pPr>
        <w:rPr>
          <w:rFonts w:ascii="Arial" w:hAnsi="Arial" w:cs="Arial"/>
        </w:rPr>
      </w:pPr>
      <w:r w:rsidRPr="00F327EC">
        <w:rPr>
          <w:rFonts w:ascii="Arial" w:hAnsi="Arial" w:cs="Arial"/>
        </w:rPr>
        <w:t xml:space="preserve">We provide alternatives for children with identified food allergies, or dietary needs </w:t>
      </w:r>
      <w:proofErr w:type="spellStart"/>
      <w:r w:rsidRPr="00F327EC">
        <w:rPr>
          <w:rFonts w:ascii="Arial" w:hAnsi="Arial" w:cs="Arial"/>
        </w:rPr>
        <w:t>e.g</w:t>
      </w:r>
      <w:proofErr w:type="spellEnd"/>
      <w:r w:rsidRPr="00F327EC">
        <w:rPr>
          <w:rFonts w:ascii="Arial" w:hAnsi="Arial" w:cs="Arial"/>
        </w:rPr>
        <w:t xml:space="preserve"> vegetarianism, cultural requirements, so that they still receive a balanced diet. Where a parent wishes to provide alternative food brought in from </w:t>
      </w:r>
      <w:proofErr w:type="gramStart"/>
      <w:r w:rsidRPr="00F327EC">
        <w:rPr>
          <w:rFonts w:ascii="Arial" w:hAnsi="Arial" w:cs="Arial"/>
        </w:rPr>
        <w:t>home</w:t>
      </w:r>
      <w:proofErr w:type="gramEnd"/>
      <w:r w:rsidRPr="00F327EC">
        <w:rPr>
          <w:rFonts w:ascii="Arial" w:hAnsi="Arial" w:cs="Arial"/>
        </w:rPr>
        <w:t xml:space="preserve"> we will work with them to accommodate this within the facilities available to us. </w:t>
      </w:r>
    </w:p>
    <w:p w14:paraId="0F529709" w14:textId="77777777" w:rsidR="00026BB3" w:rsidRPr="00026BB3" w:rsidRDefault="00026BB3" w:rsidP="00F327EC">
      <w:pPr>
        <w:rPr>
          <w:rFonts w:ascii="Arial" w:hAnsi="Arial" w:cs="Arial"/>
          <w:b/>
        </w:rPr>
      </w:pPr>
    </w:p>
    <w:p w14:paraId="6E78F2C2" w14:textId="77777777" w:rsidR="00F327EC" w:rsidRPr="00026BB3" w:rsidRDefault="00F327EC" w:rsidP="00F327EC">
      <w:pPr>
        <w:rPr>
          <w:rFonts w:ascii="Arial" w:hAnsi="Arial" w:cs="Arial"/>
          <w:b/>
        </w:rPr>
      </w:pPr>
      <w:r w:rsidRPr="00026BB3">
        <w:rPr>
          <w:rFonts w:ascii="Arial" w:hAnsi="Arial" w:cs="Arial"/>
          <w:b/>
        </w:rPr>
        <w:t>Encouraging fussy eaters to eat well</w:t>
      </w:r>
      <w:r w:rsidR="00B55B70">
        <w:rPr>
          <w:rFonts w:ascii="Arial" w:hAnsi="Arial" w:cs="Arial"/>
          <w:b/>
        </w:rPr>
        <w:t>:</w:t>
      </w:r>
    </w:p>
    <w:p w14:paraId="3105E90D" w14:textId="77777777" w:rsidR="00F327EC" w:rsidRPr="00F327EC" w:rsidRDefault="00F327EC" w:rsidP="00F327EC">
      <w:pPr>
        <w:rPr>
          <w:rFonts w:ascii="Arial" w:hAnsi="Arial" w:cs="Arial"/>
        </w:rPr>
      </w:pPr>
      <w:r w:rsidRPr="00F327EC">
        <w:rPr>
          <w:rFonts w:ascii="Arial" w:hAnsi="Arial" w:cs="Arial"/>
        </w:rPr>
        <w:t>We recognise the importance of managing fussy eating or fear of food sensitively by:</w:t>
      </w:r>
    </w:p>
    <w:p w14:paraId="4ACA52D7" w14:textId="77777777" w:rsidR="00F327EC" w:rsidRPr="00026BB3" w:rsidRDefault="00F327EC" w:rsidP="00026BB3">
      <w:pPr>
        <w:pStyle w:val="ListParagraph"/>
        <w:numPr>
          <w:ilvl w:val="1"/>
          <w:numId w:val="11"/>
        </w:numPr>
        <w:ind w:left="1134" w:hanging="708"/>
        <w:rPr>
          <w:rFonts w:ascii="Arial" w:hAnsi="Arial" w:cs="Arial"/>
        </w:rPr>
      </w:pPr>
      <w:r w:rsidRPr="00026BB3">
        <w:rPr>
          <w:rFonts w:ascii="Arial" w:hAnsi="Arial" w:cs="Arial"/>
        </w:rPr>
        <w:t>Encouraging role modelling from peers who are good eaters by seating them with fussy eaters at meal and snack times.</w:t>
      </w:r>
    </w:p>
    <w:p w14:paraId="4ED8E802" w14:textId="77777777" w:rsidR="00F327EC" w:rsidRPr="00026BB3" w:rsidRDefault="00F327EC" w:rsidP="00026BB3">
      <w:pPr>
        <w:pStyle w:val="ListParagraph"/>
        <w:numPr>
          <w:ilvl w:val="1"/>
          <w:numId w:val="11"/>
        </w:numPr>
        <w:ind w:left="1134" w:hanging="708"/>
        <w:rPr>
          <w:rFonts w:ascii="Arial" w:hAnsi="Arial" w:cs="Arial"/>
        </w:rPr>
      </w:pPr>
      <w:r w:rsidRPr="00026BB3">
        <w:rPr>
          <w:rFonts w:ascii="Arial" w:hAnsi="Arial" w:cs="Arial"/>
        </w:rPr>
        <w:t>Ensuring staff sit with children and engage positively by encouraging and discussing food choices.</w:t>
      </w:r>
    </w:p>
    <w:p w14:paraId="72496FC3" w14:textId="77777777" w:rsidR="00F327EC" w:rsidRPr="00026BB3" w:rsidRDefault="00F327EC" w:rsidP="00026BB3">
      <w:pPr>
        <w:pStyle w:val="ListParagraph"/>
        <w:numPr>
          <w:ilvl w:val="1"/>
          <w:numId w:val="11"/>
        </w:numPr>
        <w:ind w:left="1134" w:hanging="708"/>
        <w:rPr>
          <w:rFonts w:ascii="Arial" w:hAnsi="Arial" w:cs="Arial"/>
        </w:rPr>
      </w:pPr>
      <w:r w:rsidRPr="00026BB3">
        <w:rPr>
          <w:rFonts w:ascii="Arial" w:hAnsi="Arial" w:cs="Arial"/>
        </w:rPr>
        <w:t xml:space="preserve">Continue to expose children to foods they may not like, recognising that repeated exposure is often necessary for them to like something. </w:t>
      </w:r>
    </w:p>
    <w:p w14:paraId="06518048" w14:textId="77777777" w:rsidR="00F327EC" w:rsidRPr="00026BB3" w:rsidRDefault="00F327EC" w:rsidP="00026BB3">
      <w:pPr>
        <w:pStyle w:val="ListParagraph"/>
        <w:numPr>
          <w:ilvl w:val="1"/>
          <w:numId w:val="11"/>
        </w:numPr>
        <w:ind w:left="1134" w:hanging="708"/>
        <w:rPr>
          <w:rFonts w:ascii="Arial" w:hAnsi="Arial" w:cs="Arial"/>
        </w:rPr>
      </w:pPr>
      <w:r w:rsidRPr="00026BB3">
        <w:rPr>
          <w:rFonts w:ascii="Arial" w:hAnsi="Arial" w:cs="Arial"/>
        </w:rPr>
        <w:t xml:space="preserve">Ensuring there is as </w:t>
      </w:r>
      <w:proofErr w:type="gramStart"/>
      <w:r w:rsidRPr="00026BB3">
        <w:rPr>
          <w:rFonts w:ascii="Arial" w:hAnsi="Arial" w:cs="Arial"/>
        </w:rPr>
        <w:t>much</w:t>
      </w:r>
      <w:proofErr w:type="gramEnd"/>
      <w:r w:rsidRPr="00026BB3">
        <w:rPr>
          <w:rFonts w:ascii="Arial" w:hAnsi="Arial" w:cs="Arial"/>
        </w:rPr>
        <w:t xml:space="preserve"> variety in our menus as possible in terms of nutritional value but also taste, texture, colour and appearance of food.</w:t>
      </w:r>
    </w:p>
    <w:p w14:paraId="7FB3081E" w14:textId="77777777" w:rsidR="00F327EC" w:rsidRPr="00026BB3" w:rsidRDefault="00F327EC" w:rsidP="00026BB3">
      <w:pPr>
        <w:pStyle w:val="ListParagraph"/>
        <w:numPr>
          <w:ilvl w:val="1"/>
          <w:numId w:val="11"/>
        </w:numPr>
        <w:ind w:left="1134" w:hanging="708"/>
        <w:rPr>
          <w:rFonts w:ascii="Arial" w:hAnsi="Arial" w:cs="Arial"/>
        </w:rPr>
      </w:pPr>
      <w:r w:rsidRPr="00026BB3">
        <w:rPr>
          <w:rFonts w:ascii="Arial" w:hAnsi="Arial" w:cs="Arial"/>
        </w:rPr>
        <w:t xml:space="preserve">We praise children for trying new foods but never pressurise them to do so.  Children will never be punished for not liking something or being fearful of trying.  </w:t>
      </w:r>
    </w:p>
    <w:p w14:paraId="124B6F6C" w14:textId="77777777" w:rsidR="00F327EC" w:rsidRPr="00F327EC" w:rsidRDefault="00F327EC" w:rsidP="00F327EC">
      <w:pPr>
        <w:rPr>
          <w:rFonts w:ascii="Arial" w:hAnsi="Arial" w:cs="Arial"/>
        </w:rPr>
      </w:pPr>
    </w:p>
    <w:p w14:paraId="72FE33E9" w14:textId="68A90F60" w:rsidR="00F327EC" w:rsidRPr="00026BB3" w:rsidRDefault="00F327EC" w:rsidP="00F327EC">
      <w:pPr>
        <w:rPr>
          <w:rFonts w:ascii="Arial" w:hAnsi="Arial" w:cs="Arial"/>
          <w:b/>
        </w:rPr>
      </w:pPr>
      <w:r w:rsidRPr="00026BB3">
        <w:rPr>
          <w:rFonts w:ascii="Arial" w:hAnsi="Arial" w:cs="Arial"/>
          <w:b/>
        </w:rPr>
        <w:t>Food brought in from home</w:t>
      </w:r>
      <w:r w:rsidR="00B55B70">
        <w:rPr>
          <w:rFonts w:ascii="Arial" w:hAnsi="Arial" w:cs="Arial"/>
          <w:b/>
        </w:rPr>
        <w:t>:</w:t>
      </w:r>
    </w:p>
    <w:p w14:paraId="1EBAD171" w14:textId="77777777" w:rsidR="00DA09DE" w:rsidRDefault="00F327EC" w:rsidP="00F327EC">
      <w:pPr>
        <w:rPr>
          <w:rFonts w:ascii="Arial" w:hAnsi="Arial" w:cs="Arial"/>
        </w:rPr>
      </w:pPr>
      <w:r w:rsidRPr="00F327EC">
        <w:rPr>
          <w:rFonts w:ascii="Arial" w:hAnsi="Arial" w:cs="Arial"/>
        </w:rPr>
        <w:t>Packed lunches: All children attending a full day at holiday club are requested to bring a packed lunch.</w:t>
      </w:r>
      <w:r w:rsidR="00F26549">
        <w:rPr>
          <w:rFonts w:ascii="Arial" w:hAnsi="Arial" w:cs="Arial"/>
        </w:rPr>
        <w:t xml:space="preserve"> </w:t>
      </w:r>
    </w:p>
    <w:p w14:paraId="70E53862" w14:textId="77777777" w:rsidR="00DA09DE" w:rsidRDefault="00F26549" w:rsidP="00F327EC">
      <w:pPr>
        <w:rPr>
          <w:rFonts w:ascii="Arial" w:hAnsi="Arial" w:cs="Arial"/>
        </w:rPr>
      </w:pPr>
      <w:r>
        <w:rPr>
          <w:rFonts w:ascii="Arial" w:hAnsi="Arial" w:cs="Arial"/>
        </w:rPr>
        <w:t>All children attending a full day at pre-school may order a hot dinner from the school</w:t>
      </w:r>
      <w:r w:rsidR="00DA09DE">
        <w:rPr>
          <w:rFonts w:ascii="Arial" w:hAnsi="Arial" w:cs="Arial"/>
        </w:rPr>
        <w:t xml:space="preserve"> by completing our forms</w:t>
      </w:r>
      <w:r>
        <w:rPr>
          <w:rFonts w:ascii="Arial" w:hAnsi="Arial" w:cs="Arial"/>
        </w:rPr>
        <w:t xml:space="preserve"> or provide a packed lunch.</w:t>
      </w:r>
      <w:r w:rsidR="00F327EC" w:rsidRPr="00F327EC">
        <w:rPr>
          <w:rFonts w:ascii="Arial" w:hAnsi="Arial" w:cs="Arial"/>
        </w:rPr>
        <w:t xml:space="preserve">  </w:t>
      </w:r>
    </w:p>
    <w:p w14:paraId="57CF7BCC" w14:textId="0ABAB764" w:rsidR="00DA09DE" w:rsidRDefault="00DA09DE" w:rsidP="00F327EC">
      <w:pPr>
        <w:rPr>
          <w:rFonts w:ascii="Arial" w:hAnsi="Arial" w:cs="Arial"/>
        </w:rPr>
      </w:pPr>
      <w:r>
        <w:rPr>
          <w:rFonts w:ascii="Arial" w:hAnsi="Arial" w:cs="Arial"/>
        </w:rPr>
        <w:t xml:space="preserve">In line with the </w:t>
      </w:r>
      <w:hyperlink r:id="rId9" w:history="1">
        <w:r w:rsidRPr="00DA09DE">
          <w:rPr>
            <w:rStyle w:val="Hyperlink"/>
            <w:rFonts w:ascii="Arial" w:hAnsi="Arial" w:cs="Arial"/>
          </w:rPr>
          <w:t>Early Years Foundation Stage nutrition guidance</w:t>
        </w:r>
      </w:hyperlink>
      <w:r>
        <w:rPr>
          <w:rFonts w:ascii="Arial" w:hAnsi="Arial" w:cs="Arial"/>
        </w:rPr>
        <w:t xml:space="preserve">, we must </w:t>
      </w:r>
      <w:r w:rsidR="00E83ACD">
        <w:rPr>
          <w:rFonts w:ascii="Arial" w:hAnsi="Arial" w:cs="Arial"/>
        </w:rPr>
        <w:t>follow</w:t>
      </w:r>
      <w:r>
        <w:rPr>
          <w:rFonts w:ascii="Arial" w:hAnsi="Arial" w:cs="Arial"/>
        </w:rPr>
        <w:t xml:space="preserve"> the </w:t>
      </w:r>
      <w:r w:rsidR="00693B0D">
        <w:rPr>
          <w:rFonts w:ascii="Arial" w:hAnsi="Arial" w:cs="Arial"/>
        </w:rPr>
        <w:t>guidelines</w:t>
      </w:r>
      <w:r>
        <w:rPr>
          <w:rFonts w:ascii="Arial" w:hAnsi="Arial" w:cs="Arial"/>
        </w:rPr>
        <w:t>:</w:t>
      </w:r>
    </w:p>
    <w:p w14:paraId="264ACD5E" w14:textId="0FD27615" w:rsidR="00DA09DE" w:rsidRDefault="00DA09DE" w:rsidP="00F327EC">
      <w:pPr>
        <w:rPr>
          <w:rFonts w:ascii="Arial" w:hAnsi="Arial" w:cs="Arial"/>
        </w:rPr>
      </w:pPr>
      <w:r>
        <w:rPr>
          <w:rFonts w:ascii="Arial" w:hAnsi="Arial" w:cs="Arial"/>
        </w:rPr>
        <w:t xml:space="preserve">Drinks: we </w:t>
      </w:r>
      <w:r w:rsidR="00693B0D">
        <w:rPr>
          <w:rFonts w:ascii="Arial" w:hAnsi="Arial" w:cs="Arial"/>
        </w:rPr>
        <w:t>can only allow</w:t>
      </w:r>
      <w:r>
        <w:rPr>
          <w:rFonts w:ascii="Arial" w:hAnsi="Arial" w:cs="Arial"/>
        </w:rPr>
        <w:t xml:space="preserve"> water or milk to be provided in the setting. Therefore, </w:t>
      </w:r>
      <w:r w:rsidR="004952D6">
        <w:rPr>
          <w:rFonts w:ascii="Arial" w:hAnsi="Arial" w:cs="Arial"/>
        </w:rPr>
        <w:t>we ask parents not to bring in</w:t>
      </w:r>
      <w:r>
        <w:rPr>
          <w:rFonts w:ascii="Arial" w:hAnsi="Arial" w:cs="Arial"/>
        </w:rPr>
        <w:t xml:space="preserve"> bottles or cartons of juice or smoothies into packed lunches. We continue to provide drinks</w:t>
      </w:r>
      <w:r w:rsidR="001F3A59">
        <w:rPr>
          <w:rFonts w:ascii="Arial" w:hAnsi="Arial" w:cs="Arial"/>
        </w:rPr>
        <w:t xml:space="preserve"> including water and semi-skimmed milk</w:t>
      </w:r>
      <w:r>
        <w:rPr>
          <w:rFonts w:ascii="Arial" w:hAnsi="Arial" w:cs="Arial"/>
        </w:rPr>
        <w:t xml:space="preserve"> for the children throughout the day including mealtimes. </w:t>
      </w:r>
    </w:p>
    <w:p w14:paraId="6987354C" w14:textId="4CC25D14" w:rsidR="004952D6" w:rsidRDefault="00DA09DE" w:rsidP="00F327EC">
      <w:pPr>
        <w:rPr>
          <w:rFonts w:ascii="Arial" w:hAnsi="Arial" w:cs="Arial"/>
        </w:rPr>
      </w:pPr>
      <w:r>
        <w:rPr>
          <w:rFonts w:ascii="Arial" w:hAnsi="Arial" w:cs="Arial"/>
        </w:rPr>
        <w:t xml:space="preserve">Food: we </w:t>
      </w:r>
      <w:r w:rsidR="00693B0D">
        <w:rPr>
          <w:rFonts w:ascii="Arial" w:hAnsi="Arial" w:cs="Arial"/>
        </w:rPr>
        <w:t xml:space="preserve">must avoid </w:t>
      </w:r>
      <w:r>
        <w:rPr>
          <w:rFonts w:ascii="Arial" w:hAnsi="Arial" w:cs="Arial"/>
        </w:rPr>
        <w:t xml:space="preserve">foods that are high in </w:t>
      </w:r>
      <w:r w:rsidR="00693B0D" w:rsidRPr="00693B0D">
        <w:rPr>
          <w:rFonts w:ascii="Arial" w:hAnsi="Arial" w:cs="Arial"/>
        </w:rPr>
        <w:t xml:space="preserve">saturated fat, salt, and/or sugars </w:t>
      </w:r>
      <w:r w:rsidR="004952D6">
        <w:rPr>
          <w:rFonts w:ascii="Arial" w:hAnsi="Arial" w:cs="Arial"/>
        </w:rPr>
        <w:t xml:space="preserve">therefore advise parents to limit salty snacks such as crisps and request that they do not pack confectionary (sweets or chocolate items e.g. chocolate spread, chocolate brioche, marshmallows etc) items in their child’s packed lunch. </w:t>
      </w:r>
    </w:p>
    <w:p w14:paraId="6ADDC3BB" w14:textId="42B148F3" w:rsidR="00D97F10" w:rsidRDefault="00D97F10" w:rsidP="00F327EC">
      <w:pPr>
        <w:rPr>
          <w:rFonts w:ascii="Arial" w:hAnsi="Arial" w:cs="Arial"/>
        </w:rPr>
      </w:pPr>
      <w:r>
        <w:rPr>
          <w:rFonts w:ascii="Arial" w:hAnsi="Arial" w:cs="Arial"/>
        </w:rPr>
        <w:t xml:space="preserve">All foods must be cut in line with the choking hazards guidelines: </w:t>
      </w:r>
      <w:hyperlink r:id="rId10" w:history="1">
        <w:r w:rsidRPr="00D97F10">
          <w:rPr>
            <w:rStyle w:val="Hyperlink"/>
            <w:rFonts w:ascii="Arial" w:hAnsi="Arial" w:cs="Arial"/>
          </w:rPr>
          <w:t>Food safety advice on choking hazards in settings - Foundation Years</w:t>
        </w:r>
      </w:hyperlink>
      <w:r>
        <w:rPr>
          <w:rFonts w:ascii="Arial" w:hAnsi="Arial" w:cs="Arial"/>
        </w:rPr>
        <w:t xml:space="preserve"> e.g. any small fruits (smaller than a 2P piece) must be cut into quarters lengthways. When checking lunch boxes, if we find that items are not in line with our food and nutrition policy e.g. not cut appropriately or includes sweets or chocolate, they will be </w:t>
      </w:r>
      <w:proofErr w:type="gramStart"/>
      <w:r>
        <w:rPr>
          <w:rFonts w:ascii="Arial" w:hAnsi="Arial" w:cs="Arial"/>
        </w:rPr>
        <w:t>bagged</w:t>
      </w:r>
      <w:proofErr w:type="gramEnd"/>
      <w:r>
        <w:rPr>
          <w:rFonts w:ascii="Arial" w:hAnsi="Arial" w:cs="Arial"/>
        </w:rPr>
        <w:t xml:space="preserve"> and a note will be sent home detailing why the food has not been provided to your child.</w:t>
      </w:r>
    </w:p>
    <w:p w14:paraId="2F5E9109" w14:textId="04346805" w:rsidR="00DA09DE" w:rsidRPr="004952D6" w:rsidRDefault="00204B73" w:rsidP="00F327EC">
      <w:pPr>
        <w:rPr>
          <w:rFonts w:ascii="Arial" w:hAnsi="Arial" w:cs="Arial"/>
        </w:rPr>
      </w:pPr>
      <w:r w:rsidRPr="004952D6">
        <w:rPr>
          <w:rFonts w:ascii="Arial" w:hAnsi="Arial" w:cs="Arial"/>
        </w:rPr>
        <w:t>We continue to be a nut and popcorn free setting due to allergies and choking hazards</w:t>
      </w:r>
      <w:r w:rsidR="00DA09DE" w:rsidRPr="004952D6">
        <w:rPr>
          <w:rFonts w:ascii="Arial" w:hAnsi="Arial" w:cs="Arial"/>
        </w:rPr>
        <w:t xml:space="preserve"> and therefore children cannot </w:t>
      </w:r>
      <w:r w:rsidR="00693B0D" w:rsidRPr="004952D6">
        <w:rPr>
          <w:rFonts w:ascii="Arial" w:hAnsi="Arial" w:cs="Arial"/>
        </w:rPr>
        <w:t xml:space="preserve">bring these items into their preschool </w:t>
      </w:r>
      <w:r w:rsidR="000A330D" w:rsidRPr="004952D6">
        <w:rPr>
          <w:rFonts w:ascii="Arial" w:hAnsi="Arial" w:cs="Arial"/>
        </w:rPr>
        <w:t xml:space="preserve">or holiday club </w:t>
      </w:r>
      <w:r w:rsidR="00693B0D" w:rsidRPr="004952D6">
        <w:rPr>
          <w:rFonts w:ascii="Arial" w:hAnsi="Arial" w:cs="Arial"/>
        </w:rPr>
        <w:t xml:space="preserve">sessions. </w:t>
      </w:r>
    </w:p>
    <w:p w14:paraId="1D1A5BE5" w14:textId="1EB56133" w:rsidR="00F327EC" w:rsidRPr="00F327EC" w:rsidRDefault="00F327EC" w:rsidP="00F327EC">
      <w:pPr>
        <w:rPr>
          <w:rFonts w:ascii="Arial" w:hAnsi="Arial" w:cs="Arial"/>
        </w:rPr>
      </w:pPr>
      <w:r w:rsidRPr="00F327EC">
        <w:rPr>
          <w:rFonts w:ascii="Arial" w:hAnsi="Arial" w:cs="Arial"/>
        </w:rPr>
        <w:t xml:space="preserve">We provide packed lunch guidance to parents which suggests </w:t>
      </w:r>
      <w:r w:rsidR="005A3530">
        <w:rPr>
          <w:rFonts w:ascii="Arial" w:hAnsi="Arial" w:cs="Arial"/>
        </w:rPr>
        <w:t>what foods children should have</w:t>
      </w:r>
      <w:r w:rsidRPr="00F327EC">
        <w:rPr>
          <w:rFonts w:ascii="Arial" w:hAnsi="Arial" w:cs="Arial"/>
        </w:rPr>
        <w:t xml:space="preserve"> in their packed lunch</w:t>
      </w:r>
      <w:r w:rsidR="005A3530">
        <w:rPr>
          <w:rFonts w:ascii="Arial" w:hAnsi="Arial" w:cs="Arial"/>
        </w:rPr>
        <w:t>, as per the guidelines from</w:t>
      </w:r>
      <w:r w:rsidR="00F26549">
        <w:rPr>
          <w:rFonts w:ascii="Arial" w:hAnsi="Arial" w:cs="Arial"/>
        </w:rPr>
        <w:t xml:space="preserve"> the</w:t>
      </w:r>
      <w:r w:rsidR="005A3530">
        <w:rPr>
          <w:rFonts w:ascii="Arial" w:hAnsi="Arial" w:cs="Arial"/>
        </w:rPr>
        <w:t xml:space="preserve"> </w:t>
      </w:r>
      <w:r w:rsidR="00E05F4C">
        <w:rPr>
          <w:rFonts w:ascii="Arial" w:hAnsi="Arial" w:cs="Arial"/>
        </w:rPr>
        <w:t>Early Years Foundation Stage Nutrition Guidance</w:t>
      </w:r>
      <w:r w:rsidR="00F26549">
        <w:rPr>
          <w:rFonts w:ascii="Arial" w:hAnsi="Arial" w:cs="Arial"/>
        </w:rPr>
        <w:t xml:space="preserve">. As highlighted in the Eatwell Guide there are 4 food groups to </w:t>
      </w:r>
      <w:r w:rsidR="00DA09DE">
        <w:rPr>
          <w:rFonts w:ascii="Arial" w:hAnsi="Arial" w:cs="Arial"/>
        </w:rPr>
        <w:t>include</w:t>
      </w:r>
      <w:r w:rsidR="00E05F4C">
        <w:rPr>
          <w:rFonts w:ascii="Arial" w:hAnsi="Arial" w:cs="Arial"/>
        </w:rPr>
        <w:t>:</w:t>
      </w:r>
    </w:p>
    <w:p w14:paraId="1744298D" w14:textId="77777777" w:rsidR="00F327EC" w:rsidRPr="00026BB3" w:rsidRDefault="00F327EC" w:rsidP="00026BB3">
      <w:pPr>
        <w:pStyle w:val="ListParagraph"/>
        <w:numPr>
          <w:ilvl w:val="1"/>
          <w:numId w:val="13"/>
        </w:numPr>
        <w:ind w:left="1134" w:hanging="708"/>
        <w:rPr>
          <w:rFonts w:ascii="Arial" w:hAnsi="Arial" w:cs="Arial"/>
        </w:rPr>
      </w:pPr>
      <w:r w:rsidRPr="00026BB3">
        <w:rPr>
          <w:rFonts w:ascii="Arial" w:hAnsi="Arial" w:cs="Arial"/>
        </w:rPr>
        <w:t xml:space="preserve">A portion of starchy food </w:t>
      </w:r>
      <w:proofErr w:type="spellStart"/>
      <w:r w:rsidRPr="00026BB3">
        <w:rPr>
          <w:rFonts w:ascii="Arial" w:hAnsi="Arial" w:cs="Arial"/>
        </w:rPr>
        <w:t>e.g</w:t>
      </w:r>
      <w:proofErr w:type="spellEnd"/>
      <w:r w:rsidRPr="00026BB3">
        <w:rPr>
          <w:rFonts w:ascii="Arial" w:hAnsi="Arial" w:cs="Arial"/>
        </w:rPr>
        <w:t xml:space="preserve"> bread, pasta, rice.</w:t>
      </w:r>
    </w:p>
    <w:p w14:paraId="2CFAB308" w14:textId="77777777" w:rsidR="00F327EC" w:rsidRPr="00026BB3" w:rsidRDefault="00F327EC" w:rsidP="00026BB3">
      <w:pPr>
        <w:pStyle w:val="ListParagraph"/>
        <w:numPr>
          <w:ilvl w:val="1"/>
          <w:numId w:val="13"/>
        </w:numPr>
        <w:ind w:left="1134" w:hanging="708"/>
        <w:rPr>
          <w:rFonts w:ascii="Arial" w:hAnsi="Arial" w:cs="Arial"/>
        </w:rPr>
      </w:pPr>
      <w:r w:rsidRPr="00026BB3">
        <w:rPr>
          <w:rFonts w:ascii="Arial" w:hAnsi="Arial" w:cs="Arial"/>
        </w:rPr>
        <w:t>At least one portion of fruit or vegetables</w:t>
      </w:r>
    </w:p>
    <w:p w14:paraId="28B30536" w14:textId="77777777" w:rsidR="00F327EC" w:rsidRPr="00026BB3" w:rsidRDefault="00F327EC" w:rsidP="00026BB3">
      <w:pPr>
        <w:pStyle w:val="ListParagraph"/>
        <w:numPr>
          <w:ilvl w:val="1"/>
          <w:numId w:val="13"/>
        </w:numPr>
        <w:ind w:left="1134" w:hanging="708"/>
        <w:rPr>
          <w:rFonts w:ascii="Arial" w:hAnsi="Arial" w:cs="Arial"/>
        </w:rPr>
      </w:pPr>
      <w:r w:rsidRPr="00026BB3">
        <w:rPr>
          <w:rFonts w:ascii="Arial" w:hAnsi="Arial" w:cs="Arial"/>
        </w:rPr>
        <w:t xml:space="preserve">A portion of protein </w:t>
      </w:r>
      <w:proofErr w:type="spellStart"/>
      <w:r w:rsidRPr="00026BB3">
        <w:rPr>
          <w:rFonts w:ascii="Arial" w:hAnsi="Arial" w:cs="Arial"/>
        </w:rPr>
        <w:t>e.g</w:t>
      </w:r>
      <w:proofErr w:type="spellEnd"/>
      <w:r w:rsidRPr="00026BB3">
        <w:rPr>
          <w:rFonts w:ascii="Arial" w:hAnsi="Arial" w:cs="Arial"/>
        </w:rPr>
        <w:t xml:space="preserve"> meat, fish, beans, eggs</w:t>
      </w:r>
    </w:p>
    <w:p w14:paraId="76DBB125" w14:textId="17919CB0" w:rsidR="00F327EC" w:rsidRPr="00026BB3" w:rsidRDefault="00F327EC" w:rsidP="00026BB3">
      <w:pPr>
        <w:pStyle w:val="ListParagraph"/>
        <w:numPr>
          <w:ilvl w:val="1"/>
          <w:numId w:val="13"/>
        </w:numPr>
        <w:ind w:left="1134" w:hanging="708"/>
        <w:rPr>
          <w:rFonts w:ascii="Arial" w:hAnsi="Arial" w:cs="Arial"/>
        </w:rPr>
      </w:pPr>
      <w:r w:rsidRPr="00026BB3">
        <w:rPr>
          <w:rFonts w:ascii="Arial" w:hAnsi="Arial" w:cs="Arial"/>
        </w:rPr>
        <w:t>A portion of dairy food</w:t>
      </w:r>
      <w:r w:rsidR="00F26549">
        <w:rPr>
          <w:rFonts w:ascii="Arial" w:hAnsi="Arial" w:cs="Arial"/>
        </w:rPr>
        <w:t xml:space="preserve"> or alternatives</w:t>
      </w:r>
      <w:r w:rsidRPr="00026BB3">
        <w:rPr>
          <w:rFonts w:ascii="Arial" w:hAnsi="Arial" w:cs="Arial"/>
        </w:rPr>
        <w:t xml:space="preserve"> </w:t>
      </w:r>
      <w:proofErr w:type="spellStart"/>
      <w:r w:rsidRPr="00026BB3">
        <w:rPr>
          <w:rFonts w:ascii="Arial" w:hAnsi="Arial" w:cs="Arial"/>
        </w:rPr>
        <w:t>e.g</w:t>
      </w:r>
      <w:proofErr w:type="spellEnd"/>
      <w:r w:rsidRPr="00026BB3">
        <w:rPr>
          <w:rFonts w:ascii="Arial" w:hAnsi="Arial" w:cs="Arial"/>
        </w:rPr>
        <w:t xml:space="preserve"> cheese or yoghurt</w:t>
      </w:r>
      <w:r w:rsidR="00F26549">
        <w:rPr>
          <w:rFonts w:ascii="Arial" w:hAnsi="Arial" w:cs="Arial"/>
        </w:rPr>
        <w:t xml:space="preserve"> or dairy free options</w:t>
      </w:r>
    </w:p>
    <w:p w14:paraId="20F8F0EB" w14:textId="0BC6B835" w:rsidR="00F327EC" w:rsidRDefault="00F327EC" w:rsidP="00B55B70">
      <w:pPr>
        <w:spacing w:after="0"/>
        <w:rPr>
          <w:rFonts w:ascii="Arial" w:hAnsi="Arial" w:cs="Arial"/>
        </w:rPr>
      </w:pPr>
      <w:r w:rsidRPr="00F327EC">
        <w:rPr>
          <w:rFonts w:ascii="Arial" w:hAnsi="Arial" w:cs="Arial"/>
        </w:rPr>
        <w:t>This information is made available at induction meetings, in our prospectus, made available in our website and promoted in our newsletter</w:t>
      </w:r>
      <w:r w:rsidR="00026BB3">
        <w:rPr>
          <w:rFonts w:ascii="Arial" w:hAnsi="Arial" w:cs="Arial"/>
        </w:rPr>
        <w:t>s</w:t>
      </w:r>
      <w:r w:rsidRPr="00F327EC">
        <w:rPr>
          <w:rFonts w:ascii="Arial" w:hAnsi="Arial" w:cs="Arial"/>
        </w:rPr>
        <w:t xml:space="preserve">. </w:t>
      </w:r>
    </w:p>
    <w:p w14:paraId="066FB23C" w14:textId="77777777" w:rsidR="00AF409A" w:rsidRDefault="00AF409A" w:rsidP="00AF409A">
      <w:pPr>
        <w:spacing w:after="0"/>
        <w:rPr>
          <w:rFonts w:ascii="Arial" w:hAnsi="Arial" w:cs="Arial"/>
        </w:rPr>
      </w:pPr>
      <w:r>
        <w:rPr>
          <w:rFonts w:ascii="Arial" w:hAnsi="Arial" w:cs="Arial"/>
        </w:rPr>
        <w:t xml:space="preserve">We are unable to reheat any food provided from </w:t>
      </w:r>
      <w:proofErr w:type="gramStart"/>
      <w:r>
        <w:rPr>
          <w:rFonts w:ascii="Arial" w:hAnsi="Arial" w:cs="Arial"/>
        </w:rPr>
        <w:t>home</w:t>
      </w:r>
      <w:proofErr w:type="gramEnd"/>
      <w:r>
        <w:rPr>
          <w:rFonts w:ascii="Arial" w:hAnsi="Arial" w:cs="Arial"/>
        </w:rPr>
        <w:t xml:space="preserve"> but parents and carers can provide pre-heated food in insulated containers which can be served to their children.</w:t>
      </w:r>
    </w:p>
    <w:p w14:paraId="41574727" w14:textId="77777777" w:rsidR="001F3A59" w:rsidRDefault="001F3A59" w:rsidP="00AF409A">
      <w:pPr>
        <w:spacing w:after="0"/>
        <w:rPr>
          <w:rFonts w:ascii="Arial" w:hAnsi="Arial" w:cs="Arial"/>
        </w:rPr>
      </w:pPr>
    </w:p>
    <w:p w14:paraId="4D750F23" w14:textId="715E6129" w:rsidR="00693B0D" w:rsidRDefault="00693B0D" w:rsidP="00AF409A">
      <w:pPr>
        <w:spacing w:after="0"/>
        <w:rPr>
          <w:rFonts w:ascii="Arial" w:hAnsi="Arial" w:cs="Arial"/>
        </w:rPr>
      </w:pPr>
      <w:r w:rsidRPr="00693B0D">
        <w:rPr>
          <w:rFonts w:ascii="Arial" w:hAnsi="Arial" w:cs="Arial"/>
        </w:rPr>
        <w:t>For perishable items that should be kept cool, pack food in insulated sealed bags. If ice packs are unavailable, the ‘4-hour rule’ can be applied. This rule allows food to be stored outside of chilled conditions for up to 4 hours, but this should only be done once during the entire storage.</w:t>
      </w:r>
      <w:r>
        <w:rPr>
          <w:rFonts w:ascii="Arial" w:hAnsi="Arial" w:cs="Arial"/>
        </w:rPr>
        <w:t xml:space="preserve"> </w:t>
      </w:r>
    </w:p>
    <w:p w14:paraId="187D4A43" w14:textId="77777777" w:rsidR="00693B0D" w:rsidRPr="00F327EC" w:rsidRDefault="00693B0D" w:rsidP="00AF409A">
      <w:pPr>
        <w:spacing w:after="0"/>
        <w:rPr>
          <w:rFonts w:ascii="Arial" w:hAnsi="Arial" w:cs="Arial"/>
        </w:rPr>
      </w:pPr>
    </w:p>
    <w:p w14:paraId="093F36E0" w14:textId="1759E0D0" w:rsidR="00F327EC" w:rsidRPr="00F327EC" w:rsidRDefault="00265762" w:rsidP="00B55B70">
      <w:pPr>
        <w:spacing w:after="0"/>
        <w:rPr>
          <w:rFonts w:ascii="Arial" w:hAnsi="Arial" w:cs="Arial"/>
        </w:rPr>
      </w:pPr>
      <w:r>
        <w:rPr>
          <w:rFonts w:ascii="Arial" w:hAnsi="Arial" w:cs="Arial"/>
        </w:rPr>
        <w:t>Please see the</w:t>
      </w:r>
      <w:r w:rsidR="00F327EC" w:rsidRPr="00F327EC">
        <w:rPr>
          <w:rFonts w:ascii="Arial" w:hAnsi="Arial" w:cs="Arial"/>
        </w:rPr>
        <w:t xml:space="preserve"> Celebrations and Special Occasions</w:t>
      </w:r>
      <w:r>
        <w:rPr>
          <w:rFonts w:ascii="Arial" w:hAnsi="Arial" w:cs="Arial"/>
        </w:rPr>
        <w:t xml:space="preserve"> section</w:t>
      </w:r>
      <w:r w:rsidR="00F327EC" w:rsidRPr="00F327EC">
        <w:rPr>
          <w:rFonts w:ascii="Arial" w:hAnsi="Arial" w:cs="Arial"/>
        </w:rPr>
        <w:t xml:space="preserve"> for information on treats provided for birthdays. </w:t>
      </w:r>
    </w:p>
    <w:p w14:paraId="5928D823" w14:textId="77777777" w:rsidR="00026BB3" w:rsidRDefault="00026BB3" w:rsidP="00F327EC">
      <w:pPr>
        <w:rPr>
          <w:rFonts w:ascii="Arial" w:hAnsi="Arial" w:cs="Arial"/>
          <w:b/>
        </w:rPr>
      </w:pPr>
    </w:p>
    <w:p w14:paraId="0EF8895D" w14:textId="77777777" w:rsidR="00F327EC" w:rsidRPr="00026BB3" w:rsidRDefault="00F327EC" w:rsidP="00F327EC">
      <w:pPr>
        <w:rPr>
          <w:rFonts w:ascii="Arial" w:hAnsi="Arial" w:cs="Arial"/>
          <w:b/>
        </w:rPr>
      </w:pPr>
      <w:r w:rsidRPr="00026BB3">
        <w:rPr>
          <w:rFonts w:ascii="Arial" w:hAnsi="Arial" w:cs="Arial"/>
          <w:b/>
        </w:rPr>
        <w:t>Learning about and through food</w:t>
      </w:r>
      <w:r w:rsidR="00B55B70">
        <w:rPr>
          <w:rFonts w:ascii="Arial" w:hAnsi="Arial" w:cs="Arial"/>
          <w:b/>
        </w:rPr>
        <w:t>:</w:t>
      </w:r>
    </w:p>
    <w:p w14:paraId="6FBA75AC" w14:textId="77777777" w:rsidR="00F327EC" w:rsidRDefault="00F327EC" w:rsidP="00F327EC">
      <w:pPr>
        <w:rPr>
          <w:rFonts w:ascii="Arial" w:hAnsi="Arial" w:cs="Arial"/>
        </w:rPr>
      </w:pPr>
      <w:r w:rsidRPr="00F327EC">
        <w:rPr>
          <w:rFonts w:ascii="Arial" w:hAnsi="Arial" w:cs="Arial"/>
        </w:rPr>
        <w:t>Learning through and about food provides us with many ways to meet the Early Years Foundation Stage requirements.  Food can support children’s learning and development in the following ways:</w:t>
      </w:r>
    </w:p>
    <w:p w14:paraId="5F412CDC" w14:textId="77777777" w:rsidR="00187B84" w:rsidRPr="00F327EC" w:rsidRDefault="00187B84" w:rsidP="00F327EC">
      <w:pPr>
        <w:rPr>
          <w:rFonts w:ascii="Arial" w:hAnsi="Arial" w:cs="Arial"/>
        </w:rPr>
      </w:pPr>
    </w:p>
    <w:p w14:paraId="6262EAFB"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Personal, social and emotional development: trying new foods, learning to share and working with others during cookery activities.</w:t>
      </w:r>
    </w:p>
    <w:p w14:paraId="07DD9114" w14:textId="77777777" w:rsidR="00F327EC" w:rsidRDefault="00F327EC" w:rsidP="00026BB3">
      <w:pPr>
        <w:pStyle w:val="ListParagraph"/>
        <w:numPr>
          <w:ilvl w:val="0"/>
          <w:numId w:val="14"/>
        </w:numPr>
        <w:spacing w:after="0"/>
        <w:rPr>
          <w:rFonts w:ascii="Arial" w:hAnsi="Arial" w:cs="Arial"/>
        </w:rPr>
      </w:pPr>
      <w:r w:rsidRPr="00026BB3">
        <w:rPr>
          <w:rFonts w:ascii="Arial" w:hAnsi="Arial" w:cs="Arial"/>
        </w:rPr>
        <w:t>Physical development: Using cutlery, helping prepare food or set up the cafe, washing and tidying up, learning to make healthy food choices that support development.</w:t>
      </w:r>
    </w:p>
    <w:p w14:paraId="5A136356" w14:textId="77777777" w:rsidR="00B55B70" w:rsidRPr="00026BB3" w:rsidRDefault="00B55B70" w:rsidP="00B55B70">
      <w:pPr>
        <w:pStyle w:val="ListParagraph"/>
        <w:spacing w:after="0"/>
        <w:rPr>
          <w:rFonts w:ascii="Arial" w:hAnsi="Arial" w:cs="Arial"/>
        </w:rPr>
      </w:pPr>
    </w:p>
    <w:p w14:paraId="34D6C77D"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Literacy: Reading about food in stories, following recipes or lists of ingredients, exploring l</w:t>
      </w:r>
      <w:r w:rsidR="00026BB3">
        <w:rPr>
          <w:rFonts w:ascii="Arial" w:hAnsi="Arial" w:cs="Arial"/>
        </w:rPr>
        <w:t>anguage to describe food and it</w:t>
      </w:r>
      <w:r w:rsidRPr="00026BB3">
        <w:rPr>
          <w:rFonts w:ascii="Arial" w:hAnsi="Arial" w:cs="Arial"/>
        </w:rPr>
        <w:t>s texture, taste, smell, sight.</w:t>
      </w:r>
    </w:p>
    <w:p w14:paraId="2EAFD9CF"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Mathematics: Counting utensils, crockery or food, matching or sorting foods</w:t>
      </w:r>
      <w:r w:rsidR="00026BB3">
        <w:rPr>
          <w:rFonts w:ascii="Arial" w:hAnsi="Arial" w:cs="Arial"/>
        </w:rPr>
        <w:t>, weighing and measuring ingredients</w:t>
      </w:r>
      <w:r w:rsidRPr="00026BB3">
        <w:rPr>
          <w:rFonts w:ascii="Arial" w:hAnsi="Arial" w:cs="Arial"/>
        </w:rPr>
        <w:t>.</w:t>
      </w:r>
    </w:p>
    <w:p w14:paraId="2B43940C"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Communication and language: Eating together</w:t>
      </w:r>
      <w:r w:rsidR="00026BB3">
        <w:rPr>
          <w:rFonts w:ascii="Arial" w:hAnsi="Arial" w:cs="Arial"/>
        </w:rPr>
        <w:t xml:space="preserve"> with friends and staff, using new words to extend a vocabulary, expressing our thoughts and ideas.</w:t>
      </w:r>
    </w:p>
    <w:p w14:paraId="5A934C87"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Understanding the world: Learning about food from different cultures, growing fruit and vegetables to learn where food comes from.</w:t>
      </w:r>
    </w:p>
    <w:p w14:paraId="5FEBAB69" w14:textId="77777777" w:rsidR="00F327EC" w:rsidRPr="00026BB3" w:rsidRDefault="00F327EC" w:rsidP="00026BB3">
      <w:pPr>
        <w:pStyle w:val="ListParagraph"/>
        <w:numPr>
          <w:ilvl w:val="0"/>
          <w:numId w:val="14"/>
        </w:numPr>
        <w:spacing w:after="0"/>
        <w:rPr>
          <w:rFonts w:ascii="Arial" w:hAnsi="Arial" w:cs="Arial"/>
        </w:rPr>
      </w:pPr>
      <w:r w:rsidRPr="00026BB3">
        <w:rPr>
          <w:rFonts w:ascii="Arial" w:hAnsi="Arial" w:cs="Arial"/>
        </w:rPr>
        <w:t xml:space="preserve">Expressive arts and design: Art activities such as potato printing, making funny food faces or creatures. </w:t>
      </w:r>
    </w:p>
    <w:p w14:paraId="6F1BC936" w14:textId="77777777" w:rsidR="00F327EC" w:rsidRPr="00F327EC" w:rsidRDefault="00F327EC" w:rsidP="00F327EC">
      <w:pPr>
        <w:rPr>
          <w:rFonts w:ascii="Arial" w:hAnsi="Arial" w:cs="Arial"/>
        </w:rPr>
      </w:pPr>
    </w:p>
    <w:p w14:paraId="1803164E" w14:textId="77777777" w:rsidR="00F327EC" w:rsidRPr="00026BB3" w:rsidRDefault="00F327EC" w:rsidP="00F327EC">
      <w:pPr>
        <w:rPr>
          <w:rFonts w:ascii="Arial" w:hAnsi="Arial" w:cs="Arial"/>
          <w:b/>
        </w:rPr>
      </w:pPr>
      <w:r w:rsidRPr="00026BB3">
        <w:rPr>
          <w:rFonts w:ascii="Arial" w:hAnsi="Arial" w:cs="Arial"/>
          <w:b/>
        </w:rPr>
        <w:t>Cooking with children</w:t>
      </w:r>
      <w:r w:rsidR="00B55B70">
        <w:rPr>
          <w:rFonts w:ascii="Arial" w:hAnsi="Arial" w:cs="Arial"/>
          <w:b/>
        </w:rPr>
        <w:t>:</w:t>
      </w:r>
    </w:p>
    <w:p w14:paraId="497B6136" w14:textId="77777777" w:rsidR="00F327EC" w:rsidRPr="00F327EC" w:rsidRDefault="00F327EC" w:rsidP="00B55B70">
      <w:pPr>
        <w:spacing w:after="0"/>
        <w:rPr>
          <w:rFonts w:ascii="Arial" w:hAnsi="Arial" w:cs="Arial"/>
        </w:rPr>
      </w:pPr>
      <w:r w:rsidRPr="00F327EC">
        <w:rPr>
          <w:rFonts w:ascii="Arial" w:hAnsi="Arial" w:cs="Arial"/>
        </w:rPr>
        <w:t xml:space="preserve">We believe that cooking with children is an enjoyable activity and an effective way to encourage all children to try and eat a wide range of foods. Cooking with children allows them to develop skills such as chopping, mixing and weighing and understand how food changes when mixed or cooked.  Children will be given appropriate levels of support to ensure they </w:t>
      </w:r>
      <w:proofErr w:type="gramStart"/>
      <w:r w:rsidRPr="00F327EC">
        <w:rPr>
          <w:rFonts w:ascii="Arial" w:hAnsi="Arial" w:cs="Arial"/>
        </w:rPr>
        <w:t>have the opportunity to</w:t>
      </w:r>
      <w:proofErr w:type="gramEnd"/>
      <w:r w:rsidRPr="00F327EC">
        <w:rPr>
          <w:rFonts w:ascii="Arial" w:hAnsi="Arial" w:cs="Arial"/>
        </w:rPr>
        <w:t xml:space="preserve"> learn and extend their abilities without being placed at undue risk of harm.  </w:t>
      </w:r>
    </w:p>
    <w:p w14:paraId="1D4D3B45" w14:textId="67371BDD" w:rsidR="00F327EC" w:rsidRPr="00F327EC" w:rsidRDefault="00F327EC" w:rsidP="00B55B70">
      <w:pPr>
        <w:spacing w:after="0"/>
        <w:rPr>
          <w:rFonts w:ascii="Arial" w:hAnsi="Arial" w:cs="Arial"/>
        </w:rPr>
      </w:pPr>
      <w:r w:rsidRPr="00F327EC">
        <w:rPr>
          <w:rFonts w:ascii="Arial" w:hAnsi="Arial" w:cs="Arial"/>
        </w:rPr>
        <w:t xml:space="preserve">Food activities will be planned by </w:t>
      </w:r>
      <w:r w:rsidR="00026BB3">
        <w:rPr>
          <w:rFonts w:ascii="Arial" w:hAnsi="Arial" w:cs="Arial"/>
        </w:rPr>
        <w:t xml:space="preserve">practitioners and may </w:t>
      </w:r>
      <w:r w:rsidR="002B737C">
        <w:rPr>
          <w:rFonts w:ascii="Arial" w:hAnsi="Arial" w:cs="Arial"/>
        </w:rPr>
        <w:t xml:space="preserve">be </w:t>
      </w:r>
      <w:r w:rsidR="00026BB3">
        <w:rPr>
          <w:rFonts w:ascii="Arial" w:hAnsi="Arial" w:cs="Arial"/>
        </w:rPr>
        <w:t>delivered as a small group time activity with children’s keyworkers or as an adult led activity in groups during session times.  T</w:t>
      </w:r>
      <w:r w:rsidRPr="00F327EC">
        <w:rPr>
          <w:rFonts w:ascii="Arial" w:hAnsi="Arial" w:cs="Arial"/>
        </w:rPr>
        <w:t xml:space="preserve">he food produced through the activity </w:t>
      </w:r>
      <w:r w:rsidR="00026BB3">
        <w:rPr>
          <w:rFonts w:ascii="Arial" w:hAnsi="Arial" w:cs="Arial"/>
        </w:rPr>
        <w:t xml:space="preserve">will either be sent home for consumption or if it </w:t>
      </w:r>
      <w:r w:rsidRPr="00F327EC">
        <w:rPr>
          <w:rFonts w:ascii="Arial" w:hAnsi="Arial" w:cs="Arial"/>
        </w:rPr>
        <w:t>is to then be provided as a snack, parents</w:t>
      </w:r>
      <w:r w:rsidR="00026BB3">
        <w:rPr>
          <w:rFonts w:ascii="Arial" w:hAnsi="Arial" w:cs="Arial"/>
        </w:rPr>
        <w:t xml:space="preserve"> will be </w:t>
      </w:r>
      <w:proofErr w:type="gramStart"/>
      <w:r w:rsidR="00026BB3">
        <w:rPr>
          <w:rFonts w:ascii="Arial" w:hAnsi="Arial" w:cs="Arial"/>
        </w:rPr>
        <w:t>notified</w:t>
      </w:r>
      <w:proofErr w:type="gramEnd"/>
      <w:r w:rsidRPr="00F327EC">
        <w:rPr>
          <w:rFonts w:ascii="Arial" w:hAnsi="Arial" w:cs="Arial"/>
        </w:rPr>
        <w:t xml:space="preserve"> and </w:t>
      </w:r>
      <w:r w:rsidR="00026BB3">
        <w:rPr>
          <w:rFonts w:ascii="Arial" w:hAnsi="Arial" w:cs="Arial"/>
        </w:rPr>
        <w:t xml:space="preserve">we will </w:t>
      </w:r>
      <w:r w:rsidRPr="00F327EC">
        <w:rPr>
          <w:rFonts w:ascii="Arial" w:hAnsi="Arial" w:cs="Arial"/>
        </w:rPr>
        <w:t xml:space="preserve">continue to meet the </w:t>
      </w:r>
      <w:r w:rsidR="00265762">
        <w:rPr>
          <w:rFonts w:ascii="Arial" w:hAnsi="Arial" w:cs="Arial"/>
        </w:rPr>
        <w:t>requirements as set out in ‘</w:t>
      </w:r>
      <w:r w:rsidR="00E05F4C">
        <w:rPr>
          <w:rFonts w:ascii="Arial" w:hAnsi="Arial" w:cs="Arial"/>
        </w:rPr>
        <w:t>Early Years Foundation Stage Nutrition Guidance’</w:t>
      </w:r>
      <w:r w:rsidR="00265762">
        <w:rPr>
          <w:rFonts w:ascii="Arial" w:hAnsi="Arial" w:cs="Arial"/>
        </w:rPr>
        <w:t xml:space="preserve">. </w:t>
      </w:r>
    </w:p>
    <w:p w14:paraId="36E79A10" w14:textId="77777777" w:rsidR="00F327EC" w:rsidRPr="00F327EC" w:rsidRDefault="00F327EC" w:rsidP="00B55B70">
      <w:pPr>
        <w:spacing w:after="0"/>
        <w:rPr>
          <w:rFonts w:ascii="Arial" w:hAnsi="Arial" w:cs="Arial"/>
        </w:rPr>
      </w:pPr>
      <w:r w:rsidRPr="00F327EC">
        <w:rPr>
          <w:rFonts w:ascii="Arial" w:hAnsi="Arial" w:cs="Arial"/>
        </w:rPr>
        <w:t xml:space="preserve">We will limit opportunities for food activities to involve foods high in sugar, salt or fat such as cakes and biscuits and explore a range of alternatives.    </w:t>
      </w:r>
    </w:p>
    <w:p w14:paraId="6E0E230A" w14:textId="77777777" w:rsidR="00026BB3" w:rsidRDefault="00026BB3" w:rsidP="00F327EC">
      <w:pPr>
        <w:rPr>
          <w:rFonts w:ascii="Arial" w:hAnsi="Arial" w:cs="Arial"/>
        </w:rPr>
      </w:pPr>
    </w:p>
    <w:p w14:paraId="2F631E8F" w14:textId="77777777" w:rsidR="00F327EC" w:rsidRPr="00026BB3" w:rsidRDefault="00F327EC" w:rsidP="00F327EC">
      <w:pPr>
        <w:rPr>
          <w:rFonts w:ascii="Arial" w:hAnsi="Arial" w:cs="Arial"/>
          <w:b/>
        </w:rPr>
      </w:pPr>
      <w:r w:rsidRPr="00026BB3">
        <w:rPr>
          <w:rFonts w:ascii="Arial" w:hAnsi="Arial" w:cs="Arial"/>
          <w:b/>
        </w:rPr>
        <w:t>Food safety and hygiene</w:t>
      </w:r>
      <w:r w:rsidR="00B55B70">
        <w:rPr>
          <w:rFonts w:ascii="Arial" w:hAnsi="Arial" w:cs="Arial"/>
          <w:b/>
        </w:rPr>
        <w:t>:</w:t>
      </w:r>
    </w:p>
    <w:p w14:paraId="08982B65" w14:textId="77777777" w:rsidR="00F327EC" w:rsidRDefault="00383E93" w:rsidP="00B55B70">
      <w:pPr>
        <w:spacing w:after="0"/>
        <w:rPr>
          <w:rFonts w:ascii="Arial" w:hAnsi="Arial" w:cs="Arial"/>
        </w:rPr>
      </w:pPr>
      <w:r>
        <w:rPr>
          <w:rFonts w:ascii="Arial" w:hAnsi="Arial" w:cs="Arial"/>
        </w:rPr>
        <w:t xml:space="preserve">We will </w:t>
      </w:r>
      <w:r w:rsidR="00F327EC" w:rsidRPr="00F327EC">
        <w:rPr>
          <w:rFonts w:ascii="Arial" w:hAnsi="Arial" w:cs="Arial"/>
        </w:rPr>
        <w:t>meet food safety and hygiene regulations, and the food h</w:t>
      </w:r>
      <w:r>
        <w:rPr>
          <w:rFonts w:ascii="Arial" w:hAnsi="Arial" w:cs="Arial"/>
        </w:rPr>
        <w:t>ygiene requirements of the EYFS by:</w:t>
      </w:r>
    </w:p>
    <w:p w14:paraId="50C57431" w14:textId="77777777" w:rsidR="00383E93" w:rsidRDefault="00383E93" w:rsidP="00383E93">
      <w:pPr>
        <w:pStyle w:val="ListParagraph"/>
        <w:numPr>
          <w:ilvl w:val="0"/>
          <w:numId w:val="17"/>
        </w:numPr>
        <w:rPr>
          <w:rFonts w:ascii="Arial" w:hAnsi="Arial" w:cs="Arial"/>
        </w:rPr>
      </w:pPr>
      <w:r>
        <w:rPr>
          <w:rFonts w:ascii="Arial" w:hAnsi="Arial" w:cs="Arial"/>
        </w:rPr>
        <w:t>Providing healthy, balanced and nutritious snacks</w:t>
      </w:r>
    </w:p>
    <w:p w14:paraId="420765F9" w14:textId="77777777" w:rsidR="00383E93" w:rsidRDefault="00383E93" w:rsidP="00383E93">
      <w:pPr>
        <w:pStyle w:val="ListParagraph"/>
        <w:numPr>
          <w:ilvl w:val="0"/>
          <w:numId w:val="17"/>
        </w:numPr>
        <w:rPr>
          <w:rFonts w:ascii="Arial" w:hAnsi="Arial" w:cs="Arial"/>
        </w:rPr>
      </w:pPr>
      <w:r>
        <w:rPr>
          <w:rFonts w:ascii="Arial" w:hAnsi="Arial" w:cs="Arial"/>
        </w:rPr>
        <w:t xml:space="preserve">Obtaining information regarding special dietary requirements, preferences or allergies that a child has or any special health requirements from a parent/carer before a child is admitted into the setting.  Record </w:t>
      </w:r>
      <w:r w:rsidR="00B55B70">
        <w:rPr>
          <w:rFonts w:ascii="Arial" w:hAnsi="Arial" w:cs="Arial"/>
        </w:rPr>
        <w:t>this information on the child’s registration form, on their EyLog profile and by producing the appropriate coloured placemat for the child.  We will make any changes required by acting on the information provided by parents.</w:t>
      </w:r>
    </w:p>
    <w:p w14:paraId="30DFEA0F" w14:textId="77777777" w:rsidR="00383E93" w:rsidRDefault="00383E93" w:rsidP="00383E93">
      <w:pPr>
        <w:pStyle w:val="ListParagraph"/>
        <w:numPr>
          <w:ilvl w:val="0"/>
          <w:numId w:val="17"/>
        </w:numPr>
        <w:rPr>
          <w:rFonts w:ascii="Arial" w:hAnsi="Arial" w:cs="Arial"/>
        </w:rPr>
      </w:pPr>
      <w:r>
        <w:rPr>
          <w:rFonts w:ascii="Arial" w:hAnsi="Arial" w:cs="Arial"/>
        </w:rPr>
        <w:t xml:space="preserve">Ensuring that fresh drinking water </w:t>
      </w:r>
      <w:proofErr w:type="gramStart"/>
      <w:r>
        <w:rPr>
          <w:rFonts w:ascii="Arial" w:hAnsi="Arial" w:cs="Arial"/>
        </w:rPr>
        <w:t>is accessible at all times</w:t>
      </w:r>
      <w:proofErr w:type="gramEnd"/>
      <w:r>
        <w:rPr>
          <w:rFonts w:ascii="Arial" w:hAnsi="Arial" w:cs="Arial"/>
        </w:rPr>
        <w:t>.</w:t>
      </w:r>
    </w:p>
    <w:p w14:paraId="19230ACF" w14:textId="77777777" w:rsidR="00383E93" w:rsidRDefault="00383E93" w:rsidP="00383E93">
      <w:pPr>
        <w:pStyle w:val="ListParagraph"/>
        <w:numPr>
          <w:ilvl w:val="0"/>
          <w:numId w:val="17"/>
        </w:numPr>
        <w:rPr>
          <w:rFonts w:ascii="Arial" w:hAnsi="Arial" w:cs="Arial"/>
        </w:rPr>
      </w:pPr>
      <w:r>
        <w:rPr>
          <w:rFonts w:ascii="Arial" w:hAnsi="Arial" w:cs="Arial"/>
        </w:rPr>
        <w:t>Provide an area which is adequately equipped to provide healthy snacks and drinks for children.</w:t>
      </w:r>
    </w:p>
    <w:p w14:paraId="70625401" w14:textId="77777777" w:rsidR="00383E93" w:rsidRDefault="00383E93" w:rsidP="00383E93">
      <w:pPr>
        <w:pStyle w:val="ListParagraph"/>
        <w:numPr>
          <w:ilvl w:val="0"/>
          <w:numId w:val="17"/>
        </w:numPr>
        <w:rPr>
          <w:rFonts w:ascii="Arial" w:hAnsi="Arial" w:cs="Arial"/>
        </w:rPr>
      </w:pPr>
      <w:r>
        <w:rPr>
          <w:rFonts w:ascii="Arial" w:hAnsi="Arial" w:cs="Arial"/>
        </w:rPr>
        <w:t>Maintain suitable facilities to allow for the hygienic preparation of food and drinks.</w:t>
      </w:r>
    </w:p>
    <w:p w14:paraId="073D9C09" w14:textId="7FEAE16B" w:rsidR="00383E93" w:rsidRDefault="00383E93" w:rsidP="00383E93">
      <w:pPr>
        <w:pStyle w:val="ListParagraph"/>
        <w:numPr>
          <w:ilvl w:val="0"/>
          <w:numId w:val="17"/>
        </w:numPr>
        <w:rPr>
          <w:rFonts w:ascii="Arial" w:hAnsi="Arial" w:cs="Arial"/>
        </w:rPr>
      </w:pPr>
      <w:r>
        <w:rPr>
          <w:rFonts w:ascii="Arial" w:hAnsi="Arial" w:cs="Arial"/>
        </w:rPr>
        <w:t>Ensure all staff preparing and serving snacks to children have received Food Hygiene training</w:t>
      </w:r>
    </w:p>
    <w:p w14:paraId="70D6B9EF" w14:textId="4FBD1C9D" w:rsidR="008C7C0B" w:rsidRDefault="008C7C0B" w:rsidP="00383E93">
      <w:pPr>
        <w:pStyle w:val="ListParagraph"/>
        <w:numPr>
          <w:ilvl w:val="0"/>
          <w:numId w:val="17"/>
        </w:numPr>
        <w:rPr>
          <w:rFonts w:ascii="Arial" w:hAnsi="Arial" w:cs="Arial"/>
        </w:rPr>
      </w:pPr>
      <w:r>
        <w:rPr>
          <w:rFonts w:ascii="Arial" w:hAnsi="Arial" w:cs="Arial"/>
        </w:rPr>
        <w:t xml:space="preserve">Following the guidelines regarding food that present as high-risk choking hazards. Ie cutting grapes and cherry tomatoes in </w:t>
      </w:r>
      <w:r w:rsidR="00C31CB7">
        <w:rPr>
          <w:rFonts w:ascii="Arial" w:hAnsi="Arial" w:cs="Arial"/>
        </w:rPr>
        <w:t xml:space="preserve">quarters </w:t>
      </w:r>
      <w:r>
        <w:rPr>
          <w:rFonts w:ascii="Arial" w:hAnsi="Arial" w:cs="Arial"/>
        </w:rPr>
        <w:t xml:space="preserve">longways and not serving popcorn.  Finger foods will be cut into strips and not </w:t>
      </w:r>
      <w:proofErr w:type="gramStart"/>
      <w:r>
        <w:rPr>
          <w:rFonts w:ascii="Arial" w:hAnsi="Arial" w:cs="Arial"/>
        </w:rPr>
        <w:t>chunks,</w:t>
      </w:r>
      <w:proofErr w:type="gramEnd"/>
      <w:r>
        <w:rPr>
          <w:rFonts w:ascii="Arial" w:hAnsi="Arial" w:cs="Arial"/>
        </w:rPr>
        <w:t xml:space="preserve"> they should poke out from a child’s hand when held in a fist.</w:t>
      </w:r>
    </w:p>
    <w:p w14:paraId="5DE9004E" w14:textId="6428022B" w:rsidR="00BF2255" w:rsidRPr="00BF2255" w:rsidRDefault="00532E1A" w:rsidP="00BF2255">
      <w:pPr>
        <w:pStyle w:val="ListParagraph"/>
        <w:numPr>
          <w:ilvl w:val="0"/>
          <w:numId w:val="17"/>
        </w:numPr>
        <w:rPr>
          <w:rFonts w:ascii="Arial" w:hAnsi="Arial" w:cs="Arial"/>
        </w:rPr>
      </w:pPr>
      <w:r>
        <w:rPr>
          <w:rFonts w:ascii="Arial" w:hAnsi="Arial" w:cs="Arial"/>
        </w:rPr>
        <w:t>Being a NO NUT premises</w:t>
      </w:r>
      <w:r w:rsidR="00BF2255">
        <w:rPr>
          <w:rFonts w:ascii="Arial" w:hAnsi="Arial" w:cs="Arial"/>
        </w:rPr>
        <w:t xml:space="preserve">.  Food containing nuts in </w:t>
      </w:r>
      <w:r w:rsidR="00BF2255" w:rsidRPr="00BF2255">
        <w:rPr>
          <w:rFonts w:ascii="Arial" w:hAnsi="Arial" w:cs="Arial"/>
          <w:b/>
          <w:bCs/>
        </w:rPr>
        <w:t xml:space="preserve">bold </w:t>
      </w:r>
      <w:r w:rsidR="00BF2255">
        <w:rPr>
          <w:rFonts w:ascii="Arial" w:hAnsi="Arial" w:cs="Arial"/>
        </w:rPr>
        <w:t xml:space="preserve">on the ingredients list of packaging indicates the item contains nuts or nut products, it will therefore be removed from children’s access and returned to the parent/carer at the end of the session.  Food labelled as ‘may contain nuts’ will be permitted.  </w:t>
      </w:r>
      <w:r w:rsidR="00BF2255" w:rsidRPr="00BF2255">
        <w:rPr>
          <w:rFonts w:ascii="Arial" w:hAnsi="Arial" w:cs="Arial"/>
        </w:rPr>
        <w:t xml:space="preserve">Manufacturers </w:t>
      </w:r>
      <w:r w:rsidR="00BF2255">
        <w:rPr>
          <w:rFonts w:ascii="Arial" w:hAnsi="Arial" w:cs="Arial"/>
        </w:rPr>
        <w:t xml:space="preserve">volunteer to </w:t>
      </w:r>
      <w:r w:rsidR="00BF2255" w:rsidRPr="00BF2255">
        <w:rPr>
          <w:rFonts w:ascii="Arial" w:hAnsi="Arial" w:cs="Arial"/>
        </w:rPr>
        <w:t xml:space="preserve">put this label on their products to warn consumers that they may have become accidentally contaminated with another food product during the production </w:t>
      </w:r>
      <w:proofErr w:type="gramStart"/>
      <w:r w:rsidR="00BF2255" w:rsidRPr="00BF2255">
        <w:rPr>
          <w:rFonts w:ascii="Arial" w:hAnsi="Arial" w:cs="Arial"/>
        </w:rPr>
        <w:t>process</w:t>
      </w:r>
      <w:r w:rsidR="00BF2255">
        <w:rPr>
          <w:rFonts w:ascii="Arial" w:hAnsi="Arial" w:cs="Arial"/>
        </w:rPr>
        <w:t>,</w:t>
      </w:r>
      <w:proofErr w:type="gramEnd"/>
      <w:r w:rsidR="00BF2255">
        <w:rPr>
          <w:rFonts w:ascii="Arial" w:hAnsi="Arial" w:cs="Arial"/>
        </w:rPr>
        <w:t xml:space="preserve"> therefore the risk of contamination is deemed as low.</w:t>
      </w:r>
    </w:p>
    <w:p w14:paraId="6197A783" w14:textId="77777777" w:rsidR="00383E93" w:rsidRDefault="00383E93" w:rsidP="00383E93">
      <w:pPr>
        <w:pStyle w:val="ListParagraph"/>
        <w:numPr>
          <w:ilvl w:val="0"/>
          <w:numId w:val="17"/>
        </w:numPr>
        <w:rPr>
          <w:rFonts w:ascii="Arial" w:hAnsi="Arial" w:cs="Arial"/>
        </w:rPr>
      </w:pPr>
      <w:r>
        <w:rPr>
          <w:rFonts w:ascii="Arial" w:hAnsi="Arial" w:cs="Arial"/>
        </w:rPr>
        <w:t>Ensure staff complete Allergy Awareness training.</w:t>
      </w:r>
    </w:p>
    <w:p w14:paraId="120226CE" w14:textId="77777777" w:rsidR="00383E93" w:rsidRDefault="00383E93" w:rsidP="00383E93">
      <w:pPr>
        <w:pStyle w:val="ListParagraph"/>
        <w:numPr>
          <w:ilvl w:val="0"/>
          <w:numId w:val="17"/>
        </w:numPr>
        <w:rPr>
          <w:rFonts w:ascii="Arial" w:hAnsi="Arial" w:cs="Arial"/>
        </w:rPr>
      </w:pPr>
      <w:r>
        <w:rPr>
          <w:rFonts w:ascii="Arial" w:hAnsi="Arial" w:cs="Arial"/>
        </w:rPr>
        <w:t>Notifying Ofsted of any food poisoning affecting two or more children on the premises as soon as possible</w:t>
      </w:r>
      <w:r w:rsidR="00B55B70">
        <w:rPr>
          <w:rFonts w:ascii="Arial" w:hAnsi="Arial" w:cs="Arial"/>
        </w:rPr>
        <w:t>,</w:t>
      </w:r>
      <w:r>
        <w:rPr>
          <w:rFonts w:ascii="Arial" w:hAnsi="Arial" w:cs="Arial"/>
        </w:rPr>
        <w:t xml:space="preserve"> but at least within 14 days of the incident.</w:t>
      </w:r>
    </w:p>
    <w:p w14:paraId="79CA2A2A" w14:textId="77777777" w:rsidR="00BF2255" w:rsidRDefault="00BF2255" w:rsidP="00F327EC">
      <w:pPr>
        <w:rPr>
          <w:rFonts w:ascii="Arial" w:hAnsi="Arial" w:cs="Arial"/>
          <w:b/>
        </w:rPr>
      </w:pPr>
    </w:p>
    <w:p w14:paraId="2775E517" w14:textId="6DE809BB" w:rsidR="00F327EC" w:rsidRPr="00383E93" w:rsidRDefault="00F327EC" w:rsidP="00F327EC">
      <w:pPr>
        <w:rPr>
          <w:rFonts w:ascii="Arial" w:hAnsi="Arial" w:cs="Arial"/>
          <w:b/>
        </w:rPr>
      </w:pPr>
      <w:r w:rsidRPr="00383E93">
        <w:rPr>
          <w:rFonts w:ascii="Arial" w:hAnsi="Arial" w:cs="Arial"/>
          <w:b/>
        </w:rPr>
        <w:t>Sustainability</w:t>
      </w:r>
      <w:r w:rsidR="00B55B70">
        <w:rPr>
          <w:rFonts w:ascii="Arial" w:hAnsi="Arial" w:cs="Arial"/>
          <w:b/>
        </w:rPr>
        <w:t>:</w:t>
      </w:r>
    </w:p>
    <w:p w14:paraId="70E27327" w14:textId="77777777" w:rsidR="00F327EC" w:rsidRPr="00F327EC" w:rsidRDefault="00F327EC" w:rsidP="00383E93">
      <w:pPr>
        <w:spacing w:after="0"/>
        <w:rPr>
          <w:rFonts w:ascii="Arial" w:hAnsi="Arial" w:cs="Arial"/>
        </w:rPr>
      </w:pPr>
      <w:r w:rsidRPr="00F327EC">
        <w:rPr>
          <w:rFonts w:ascii="Arial" w:hAnsi="Arial" w:cs="Arial"/>
        </w:rPr>
        <w:t>We will reduce wastage through careful menu and portion planning.</w:t>
      </w:r>
    </w:p>
    <w:p w14:paraId="3A688A2B" w14:textId="77777777" w:rsidR="00F327EC" w:rsidRPr="00F327EC" w:rsidRDefault="00F327EC" w:rsidP="00383E93">
      <w:pPr>
        <w:spacing w:after="0"/>
        <w:rPr>
          <w:rFonts w:ascii="Arial" w:hAnsi="Arial" w:cs="Arial"/>
        </w:rPr>
      </w:pPr>
      <w:r w:rsidRPr="00F327EC">
        <w:rPr>
          <w:rFonts w:ascii="Arial" w:hAnsi="Arial" w:cs="Arial"/>
        </w:rPr>
        <w:t>We will buy seasonal fruit and vegetables to reduce the food miles travelled.</w:t>
      </w:r>
    </w:p>
    <w:p w14:paraId="578955C8" w14:textId="77777777" w:rsidR="00B55B70" w:rsidRPr="00187B84" w:rsidRDefault="00F327EC" w:rsidP="00187B84">
      <w:pPr>
        <w:spacing w:after="0"/>
        <w:rPr>
          <w:rFonts w:ascii="Arial" w:hAnsi="Arial" w:cs="Arial"/>
        </w:rPr>
      </w:pPr>
      <w:r w:rsidRPr="00F327EC">
        <w:rPr>
          <w:rFonts w:ascii="Arial" w:hAnsi="Arial" w:cs="Arial"/>
        </w:rPr>
        <w:t>We will recycle all food packaging in line with local facilities.</w:t>
      </w:r>
    </w:p>
    <w:p w14:paraId="45369E97" w14:textId="77777777" w:rsidR="00C939A9" w:rsidRDefault="00C939A9" w:rsidP="00F327EC">
      <w:pPr>
        <w:rPr>
          <w:rFonts w:ascii="Arial" w:hAnsi="Arial" w:cs="Arial"/>
          <w:b/>
        </w:rPr>
      </w:pPr>
    </w:p>
    <w:p w14:paraId="4AACC268" w14:textId="41250B7D" w:rsidR="00F327EC" w:rsidRPr="00383E93" w:rsidRDefault="00F327EC" w:rsidP="00F327EC">
      <w:pPr>
        <w:rPr>
          <w:rFonts w:ascii="Arial" w:hAnsi="Arial" w:cs="Arial"/>
          <w:b/>
        </w:rPr>
      </w:pPr>
      <w:r w:rsidRPr="00383E93">
        <w:rPr>
          <w:rFonts w:ascii="Arial" w:hAnsi="Arial" w:cs="Arial"/>
          <w:b/>
        </w:rPr>
        <w:t>Protecting children’s health</w:t>
      </w:r>
      <w:r w:rsidR="00B55B70">
        <w:rPr>
          <w:rFonts w:ascii="Arial" w:hAnsi="Arial" w:cs="Arial"/>
          <w:b/>
        </w:rPr>
        <w:t>:</w:t>
      </w:r>
      <w:r w:rsidRPr="00383E93">
        <w:rPr>
          <w:rFonts w:ascii="Arial" w:hAnsi="Arial" w:cs="Arial"/>
          <w:b/>
        </w:rPr>
        <w:t xml:space="preserve"> </w:t>
      </w:r>
    </w:p>
    <w:p w14:paraId="60AAE712" w14:textId="77777777" w:rsidR="00F327EC" w:rsidRPr="00F327EC" w:rsidRDefault="00F327EC" w:rsidP="00383E93">
      <w:pPr>
        <w:spacing w:after="0"/>
        <w:rPr>
          <w:rFonts w:ascii="Arial" w:hAnsi="Arial" w:cs="Arial"/>
        </w:rPr>
      </w:pPr>
      <w:r w:rsidRPr="00F327EC">
        <w:rPr>
          <w:rFonts w:ascii="Arial" w:hAnsi="Arial" w:cs="Arial"/>
        </w:rPr>
        <w:t>We recognise the importance of protecting children’</w:t>
      </w:r>
      <w:r w:rsidR="00383E93">
        <w:rPr>
          <w:rFonts w:ascii="Arial" w:hAnsi="Arial" w:cs="Arial"/>
        </w:rPr>
        <w:t>s health and our contribution to</w:t>
      </w:r>
      <w:r w:rsidRPr="00F327EC">
        <w:rPr>
          <w:rFonts w:ascii="Arial" w:hAnsi="Arial" w:cs="Arial"/>
        </w:rPr>
        <w:t xml:space="preserve"> this.  We regularly liaise with families if we have concerns about their child’s eating behaviour and with their permission provide information to other professionals such as health visitors or dietitians.  We engage other professionals such as health visitors, registered nutritionists or dietitians in supporting us to provide information to families, and review and plan our menus, policies and activities.</w:t>
      </w:r>
    </w:p>
    <w:p w14:paraId="176F8ED5" w14:textId="06CE8AB2" w:rsidR="00B55B70" w:rsidRPr="00187B84" w:rsidRDefault="00F327EC" w:rsidP="00F327EC">
      <w:pPr>
        <w:rPr>
          <w:rFonts w:ascii="Arial" w:hAnsi="Arial" w:cs="Arial"/>
        </w:rPr>
      </w:pPr>
      <w:r w:rsidRPr="00F327EC">
        <w:rPr>
          <w:rFonts w:ascii="Arial" w:hAnsi="Arial" w:cs="Arial"/>
        </w:rPr>
        <w:t>We recognise the importance of children maintaining a healthy weight and pay careful attention to portion sizes across the age range we support (2-</w:t>
      </w:r>
      <w:r w:rsidR="00E05F4C">
        <w:rPr>
          <w:rFonts w:ascii="Arial" w:hAnsi="Arial" w:cs="Arial"/>
        </w:rPr>
        <w:t>11</w:t>
      </w:r>
      <w:r w:rsidRPr="00F327EC">
        <w:rPr>
          <w:rFonts w:ascii="Arial" w:hAnsi="Arial" w:cs="Arial"/>
        </w:rPr>
        <w:t xml:space="preserve"> years old).  On occasion where we need to alter our menus at short notice, we ensure the alternative provided is of similar nutritional value.  </w:t>
      </w:r>
    </w:p>
    <w:p w14:paraId="2DC74D6F" w14:textId="77777777" w:rsidR="00F327EC" w:rsidRPr="00383E93" w:rsidRDefault="00F327EC" w:rsidP="00F327EC">
      <w:pPr>
        <w:rPr>
          <w:rFonts w:ascii="Arial" w:hAnsi="Arial" w:cs="Arial"/>
          <w:b/>
        </w:rPr>
      </w:pPr>
      <w:r w:rsidRPr="00383E93">
        <w:rPr>
          <w:rFonts w:ascii="Arial" w:hAnsi="Arial" w:cs="Arial"/>
          <w:b/>
        </w:rPr>
        <w:t>Evaluation and review of the setting’s approach to food and drink provision</w:t>
      </w:r>
      <w:r w:rsidR="00B55B70">
        <w:rPr>
          <w:rFonts w:ascii="Arial" w:hAnsi="Arial" w:cs="Arial"/>
          <w:b/>
        </w:rPr>
        <w:t>:</w:t>
      </w:r>
    </w:p>
    <w:p w14:paraId="51F25CD0" w14:textId="77777777" w:rsidR="00F327EC" w:rsidRPr="00F327EC" w:rsidRDefault="00F327EC" w:rsidP="00F327EC">
      <w:pPr>
        <w:rPr>
          <w:rFonts w:ascii="Arial" w:hAnsi="Arial" w:cs="Arial"/>
        </w:rPr>
      </w:pPr>
      <w:r w:rsidRPr="00F327EC">
        <w:rPr>
          <w:rFonts w:ascii="Arial" w:hAnsi="Arial" w:cs="Arial"/>
        </w:rPr>
        <w:t xml:space="preserve">We plan to evaluate our approach to food and drink provision throughout the setting and review this food policy by: </w:t>
      </w:r>
    </w:p>
    <w:p w14:paraId="6AA41E62" w14:textId="4040426E" w:rsidR="00F327EC" w:rsidRPr="00265762" w:rsidRDefault="00F327EC" w:rsidP="00265762">
      <w:pPr>
        <w:pStyle w:val="ListParagraph"/>
        <w:numPr>
          <w:ilvl w:val="2"/>
          <w:numId w:val="16"/>
        </w:numPr>
        <w:ind w:left="1276" w:hanging="709"/>
        <w:rPr>
          <w:rFonts w:ascii="Arial" w:hAnsi="Arial" w:cs="Arial"/>
        </w:rPr>
      </w:pPr>
      <w:r w:rsidRPr="00383E93">
        <w:rPr>
          <w:rFonts w:ascii="Arial" w:hAnsi="Arial" w:cs="Arial"/>
        </w:rPr>
        <w:t xml:space="preserve">Using the </w:t>
      </w:r>
      <w:r w:rsidR="00E05F4C">
        <w:rPr>
          <w:rFonts w:ascii="Arial" w:hAnsi="Arial" w:cs="Arial"/>
        </w:rPr>
        <w:t xml:space="preserve">‘Early Years Foundation Stage Nutrition Guidance’ </w:t>
      </w:r>
      <w:r w:rsidRPr="00383E93">
        <w:rPr>
          <w:rFonts w:ascii="Arial" w:hAnsi="Arial" w:cs="Arial"/>
        </w:rPr>
        <w:t>to annually evaluate our appro</w:t>
      </w:r>
      <w:r w:rsidR="00383E93">
        <w:rPr>
          <w:rFonts w:ascii="Arial" w:hAnsi="Arial" w:cs="Arial"/>
        </w:rPr>
        <w:t>ach to food and drink provision</w:t>
      </w:r>
      <w:r w:rsidRPr="00383E93">
        <w:rPr>
          <w:rFonts w:ascii="Arial" w:hAnsi="Arial" w:cs="Arial"/>
        </w:rPr>
        <w:t xml:space="preserve"> and the Menu Planning Checklist to evaluate our food and drink provision, particularly when planning new menus. </w:t>
      </w:r>
    </w:p>
    <w:p w14:paraId="352E8386" w14:textId="77777777" w:rsidR="00F327EC" w:rsidRPr="00383E93" w:rsidRDefault="00F327EC" w:rsidP="00383E93">
      <w:pPr>
        <w:pStyle w:val="ListParagraph"/>
        <w:numPr>
          <w:ilvl w:val="2"/>
          <w:numId w:val="16"/>
        </w:numPr>
        <w:ind w:left="1276" w:hanging="709"/>
        <w:rPr>
          <w:rFonts w:ascii="Arial" w:hAnsi="Arial" w:cs="Arial"/>
        </w:rPr>
      </w:pPr>
      <w:r w:rsidRPr="00383E93">
        <w:rPr>
          <w:rFonts w:ascii="Arial" w:hAnsi="Arial" w:cs="Arial"/>
        </w:rPr>
        <w:t xml:space="preserve">Gain feedback from families, staff, committee members and children.  </w:t>
      </w:r>
    </w:p>
    <w:p w14:paraId="54787110" w14:textId="77777777" w:rsidR="00F327EC" w:rsidRPr="00383E93" w:rsidRDefault="00F327EC" w:rsidP="00383E93">
      <w:pPr>
        <w:pStyle w:val="ListParagraph"/>
        <w:numPr>
          <w:ilvl w:val="2"/>
          <w:numId w:val="16"/>
        </w:numPr>
        <w:ind w:left="1276" w:hanging="709"/>
        <w:rPr>
          <w:rFonts w:ascii="Arial" w:hAnsi="Arial" w:cs="Arial"/>
        </w:rPr>
      </w:pPr>
      <w:r w:rsidRPr="00383E93">
        <w:rPr>
          <w:rFonts w:ascii="Arial" w:hAnsi="Arial" w:cs="Arial"/>
        </w:rPr>
        <w:t xml:space="preserve">Keeping up to date with current good practice on meeting the welfare requirements for food and drink. </w:t>
      </w:r>
    </w:p>
    <w:p w14:paraId="2B96544C" w14:textId="77777777" w:rsidR="00F327EC" w:rsidRPr="00383E93" w:rsidRDefault="00F327EC" w:rsidP="00383E93">
      <w:pPr>
        <w:pStyle w:val="ListParagraph"/>
        <w:numPr>
          <w:ilvl w:val="2"/>
          <w:numId w:val="16"/>
        </w:numPr>
        <w:ind w:left="1276" w:hanging="709"/>
        <w:rPr>
          <w:rFonts w:ascii="Arial" w:hAnsi="Arial" w:cs="Arial"/>
        </w:rPr>
      </w:pPr>
      <w:r w:rsidRPr="00383E93">
        <w:rPr>
          <w:rFonts w:ascii="Arial" w:hAnsi="Arial" w:cs="Arial"/>
        </w:rPr>
        <w:t>Regularly review staff training and development plans for food safety, hygiene and nutrition.</w:t>
      </w:r>
    </w:p>
    <w:p w14:paraId="412CA726" w14:textId="77777777" w:rsidR="00F327EC" w:rsidRPr="00383E93" w:rsidRDefault="00F327EC" w:rsidP="00383E93">
      <w:pPr>
        <w:pStyle w:val="ListParagraph"/>
        <w:numPr>
          <w:ilvl w:val="2"/>
          <w:numId w:val="16"/>
        </w:numPr>
        <w:ind w:left="1276" w:hanging="709"/>
        <w:rPr>
          <w:rFonts w:ascii="Arial" w:hAnsi="Arial" w:cs="Arial"/>
        </w:rPr>
      </w:pPr>
      <w:r w:rsidRPr="00383E93">
        <w:rPr>
          <w:rFonts w:ascii="Arial" w:hAnsi="Arial" w:cs="Arial"/>
        </w:rPr>
        <w:t xml:space="preserve">Reviewing the food policy at least once a year. </w:t>
      </w:r>
    </w:p>
    <w:p w14:paraId="691537D7" w14:textId="77777777" w:rsidR="00F327EC" w:rsidRPr="00F327EC" w:rsidRDefault="00F327EC" w:rsidP="00F327EC">
      <w:pPr>
        <w:rPr>
          <w:rFonts w:ascii="Arial" w:hAnsi="Arial" w:cs="Arial"/>
        </w:rPr>
      </w:pPr>
    </w:p>
    <w:tbl>
      <w:tblPr>
        <w:tblW w:w="4745" w:type="pct"/>
        <w:tblLook w:val="01E0" w:firstRow="1" w:lastRow="1" w:firstColumn="1" w:lastColumn="1" w:noHBand="0" w:noVBand="0"/>
      </w:tblPr>
      <w:tblGrid>
        <w:gridCol w:w="4201"/>
        <w:gridCol w:w="4365"/>
      </w:tblGrid>
      <w:tr w:rsidR="00C32E15" w:rsidRPr="002D2D50" w14:paraId="710C3824" w14:textId="77777777">
        <w:tc>
          <w:tcPr>
            <w:tcW w:w="2321" w:type="pct"/>
          </w:tcPr>
          <w:p w14:paraId="6E0C278B" w14:textId="77777777" w:rsidR="00C32E15" w:rsidRPr="002D2D50" w:rsidRDefault="00C32E15">
            <w:pPr>
              <w:spacing w:line="360" w:lineRule="auto"/>
              <w:rPr>
                <w:rFonts w:ascii="Arial" w:hAnsi="Arial" w:cs="Arial"/>
              </w:rPr>
            </w:pPr>
            <w:r w:rsidRPr="002D2D50">
              <w:rPr>
                <w:rFonts w:ascii="Arial" w:hAnsi="Arial" w:cs="Arial"/>
              </w:rPr>
              <w:t xml:space="preserve">This policy was adopted </w:t>
            </w:r>
            <w:r>
              <w:rPr>
                <w:rFonts w:ascii="Arial" w:hAnsi="Arial" w:cs="Arial"/>
              </w:rPr>
              <w:t>by</w:t>
            </w:r>
          </w:p>
        </w:tc>
        <w:tc>
          <w:tcPr>
            <w:tcW w:w="2411" w:type="pct"/>
            <w:tcBorders>
              <w:bottom w:val="single" w:sz="4" w:space="0" w:color="7030A0"/>
            </w:tcBorders>
          </w:tcPr>
          <w:p w14:paraId="6355E3AC" w14:textId="77777777" w:rsidR="00C32E15" w:rsidRPr="002D2D50" w:rsidRDefault="00C32E15">
            <w:pPr>
              <w:spacing w:line="360" w:lineRule="auto"/>
              <w:rPr>
                <w:rFonts w:ascii="Arial" w:hAnsi="Arial" w:cs="Arial"/>
              </w:rPr>
            </w:pPr>
            <w:r>
              <w:rPr>
                <w:rFonts w:ascii="Arial" w:hAnsi="Arial" w:cs="Arial"/>
              </w:rPr>
              <w:t>Rainbow Pre-school &amp; Extended Services</w:t>
            </w:r>
          </w:p>
        </w:tc>
      </w:tr>
      <w:tr w:rsidR="00C32E15" w:rsidRPr="000838EC" w14:paraId="3F9CC11C" w14:textId="77777777">
        <w:tc>
          <w:tcPr>
            <w:tcW w:w="2321" w:type="pct"/>
          </w:tcPr>
          <w:p w14:paraId="7CD2A42D" w14:textId="77777777" w:rsidR="00C32E15" w:rsidRPr="000838EC" w:rsidRDefault="00C32E15">
            <w:pPr>
              <w:spacing w:line="360" w:lineRule="auto"/>
              <w:rPr>
                <w:rFonts w:ascii="Arial" w:hAnsi="Arial" w:cs="Arial"/>
              </w:rPr>
            </w:pPr>
            <w:r>
              <w:rPr>
                <w:rFonts w:ascii="Arial" w:hAnsi="Arial" w:cs="Arial"/>
              </w:rPr>
              <w:t>On</w:t>
            </w:r>
          </w:p>
        </w:tc>
        <w:tc>
          <w:tcPr>
            <w:tcW w:w="2411" w:type="pct"/>
            <w:tcBorders>
              <w:top w:val="single" w:sz="4" w:space="0" w:color="7030A0"/>
              <w:bottom w:val="single" w:sz="4" w:space="0" w:color="7030A0"/>
            </w:tcBorders>
          </w:tcPr>
          <w:p w14:paraId="37F15027" w14:textId="77777777" w:rsidR="00C32E15" w:rsidRPr="000838EC" w:rsidRDefault="00C32E15">
            <w:pPr>
              <w:spacing w:line="360" w:lineRule="auto"/>
              <w:rPr>
                <w:rFonts w:ascii="Arial" w:hAnsi="Arial" w:cs="Arial"/>
              </w:rPr>
            </w:pPr>
            <w:r>
              <w:rPr>
                <w:rFonts w:ascii="Arial" w:hAnsi="Arial" w:cs="Arial"/>
              </w:rPr>
              <w:t>17</w:t>
            </w:r>
            <w:r w:rsidRPr="00C32E15">
              <w:rPr>
                <w:rFonts w:ascii="Arial" w:hAnsi="Arial" w:cs="Arial"/>
                <w:vertAlign w:val="superscript"/>
              </w:rPr>
              <w:t>th</w:t>
            </w:r>
            <w:r>
              <w:rPr>
                <w:rFonts w:ascii="Arial" w:hAnsi="Arial" w:cs="Arial"/>
              </w:rPr>
              <w:t xml:space="preserve"> September 2015</w:t>
            </w:r>
          </w:p>
        </w:tc>
      </w:tr>
      <w:tr w:rsidR="00C32E15" w:rsidRPr="000838EC" w14:paraId="6120E8CA" w14:textId="77777777">
        <w:tc>
          <w:tcPr>
            <w:tcW w:w="2321" w:type="pct"/>
          </w:tcPr>
          <w:p w14:paraId="7BA919F2" w14:textId="77777777" w:rsidR="00C32E15" w:rsidRPr="000838EC" w:rsidRDefault="00C32E15">
            <w:pPr>
              <w:spacing w:line="360" w:lineRule="auto"/>
              <w:rPr>
                <w:rFonts w:ascii="Arial" w:hAnsi="Arial" w:cs="Arial"/>
              </w:rPr>
            </w:pPr>
            <w:r>
              <w:rPr>
                <w:rFonts w:ascii="Arial" w:hAnsi="Arial" w:cs="Arial"/>
              </w:rPr>
              <w:t xml:space="preserve">Date </w:t>
            </w:r>
            <w:r w:rsidRPr="000838EC">
              <w:rPr>
                <w:rFonts w:ascii="Arial" w:hAnsi="Arial" w:cs="Arial"/>
              </w:rPr>
              <w:t>reviewed</w:t>
            </w:r>
            <w:r>
              <w:rPr>
                <w:rFonts w:ascii="Arial" w:hAnsi="Arial" w:cs="Arial"/>
              </w:rPr>
              <w:t>:</w:t>
            </w:r>
          </w:p>
        </w:tc>
        <w:tc>
          <w:tcPr>
            <w:tcW w:w="2411" w:type="pct"/>
            <w:tcBorders>
              <w:top w:val="single" w:sz="4" w:space="0" w:color="7030A0"/>
              <w:bottom w:val="single" w:sz="4" w:space="0" w:color="7030A0"/>
            </w:tcBorders>
          </w:tcPr>
          <w:p w14:paraId="215563C2" w14:textId="3FAE53B2" w:rsidR="00C32E15" w:rsidRDefault="00C32E15">
            <w:pPr>
              <w:spacing w:line="360" w:lineRule="auto"/>
              <w:rPr>
                <w:rFonts w:ascii="Arial" w:hAnsi="Arial" w:cs="Arial"/>
              </w:rPr>
            </w:pPr>
            <w:r>
              <w:rPr>
                <w:rFonts w:ascii="Arial" w:hAnsi="Arial" w:cs="Arial"/>
              </w:rPr>
              <w:t>30</w:t>
            </w:r>
            <w:r w:rsidRPr="00C32E15">
              <w:rPr>
                <w:rFonts w:ascii="Arial" w:hAnsi="Arial" w:cs="Arial"/>
                <w:vertAlign w:val="superscript"/>
              </w:rPr>
              <w:t>th</w:t>
            </w:r>
            <w:r>
              <w:rPr>
                <w:rFonts w:ascii="Arial" w:hAnsi="Arial" w:cs="Arial"/>
              </w:rPr>
              <w:t xml:space="preserve"> June 2016 </w:t>
            </w:r>
          </w:p>
          <w:p w14:paraId="63E0D347" w14:textId="1DCDB6A6" w:rsidR="00242FD0" w:rsidRDefault="00242FD0">
            <w:pPr>
              <w:spacing w:line="360" w:lineRule="auto"/>
              <w:rPr>
                <w:rFonts w:ascii="Arial" w:hAnsi="Arial" w:cs="Arial"/>
              </w:rPr>
            </w:pPr>
            <w:r>
              <w:rPr>
                <w:rFonts w:ascii="Arial" w:hAnsi="Arial" w:cs="Arial"/>
              </w:rPr>
              <w:t>30</w:t>
            </w:r>
            <w:r w:rsidRPr="00242FD0">
              <w:rPr>
                <w:rFonts w:ascii="Arial" w:hAnsi="Arial" w:cs="Arial"/>
                <w:vertAlign w:val="superscript"/>
              </w:rPr>
              <w:t>th</w:t>
            </w:r>
            <w:r>
              <w:rPr>
                <w:rFonts w:ascii="Arial" w:hAnsi="Arial" w:cs="Arial"/>
              </w:rPr>
              <w:t xml:space="preserve"> Jan 2017 </w:t>
            </w:r>
          </w:p>
          <w:p w14:paraId="431647C6" w14:textId="77E4AFC1" w:rsidR="00C32E15" w:rsidRDefault="00C32E15">
            <w:pPr>
              <w:spacing w:line="360" w:lineRule="auto"/>
              <w:rPr>
                <w:rFonts w:ascii="Arial" w:hAnsi="Arial" w:cs="Arial"/>
              </w:rPr>
            </w:pPr>
            <w:r>
              <w:rPr>
                <w:rFonts w:ascii="Arial" w:hAnsi="Arial" w:cs="Arial"/>
              </w:rPr>
              <w:t>30</w:t>
            </w:r>
            <w:r w:rsidRPr="008C6068">
              <w:rPr>
                <w:rFonts w:ascii="Arial" w:hAnsi="Arial" w:cs="Arial"/>
                <w:vertAlign w:val="superscript"/>
              </w:rPr>
              <w:t>th</w:t>
            </w:r>
            <w:r>
              <w:rPr>
                <w:rFonts w:ascii="Arial" w:hAnsi="Arial" w:cs="Arial"/>
              </w:rPr>
              <w:t xml:space="preserve"> June 2017</w:t>
            </w:r>
            <w:r w:rsidR="00B55181">
              <w:rPr>
                <w:rFonts w:ascii="Arial" w:hAnsi="Arial" w:cs="Arial"/>
              </w:rPr>
              <w:t xml:space="preserve"> </w:t>
            </w:r>
          </w:p>
          <w:p w14:paraId="476F9A54" w14:textId="4D16ACE4" w:rsidR="00B55181" w:rsidRDefault="002661B4">
            <w:pPr>
              <w:spacing w:line="360" w:lineRule="auto"/>
              <w:rPr>
                <w:rFonts w:ascii="Arial" w:hAnsi="Arial" w:cs="Arial"/>
              </w:rPr>
            </w:pPr>
            <w:r>
              <w:rPr>
                <w:rFonts w:ascii="Arial" w:hAnsi="Arial" w:cs="Arial"/>
              </w:rPr>
              <w:t>27</w:t>
            </w:r>
            <w:r w:rsidRPr="002661B4">
              <w:rPr>
                <w:rFonts w:ascii="Arial" w:hAnsi="Arial" w:cs="Arial"/>
                <w:vertAlign w:val="superscript"/>
              </w:rPr>
              <w:t>th</w:t>
            </w:r>
            <w:r>
              <w:rPr>
                <w:rFonts w:ascii="Arial" w:hAnsi="Arial" w:cs="Arial"/>
              </w:rPr>
              <w:t xml:space="preserve"> </w:t>
            </w:r>
            <w:r w:rsidR="00B55181">
              <w:rPr>
                <w:rFonts w:ascii="Arial" w:hAnsi="Arial" w:cs="Arial"/>
              </w:rPr>
              <w:t xml:space="preserve">June </w:t>
            </w:r>
            <w:r w:rsidR="00E05F4C">
              <w:rPr>
                <w:rFonts w:ascii="Arial" w:hAnsi="Arial" w:cs="Arial"/>
              </w:rPr>
              <w:t>2018</w:t>
            </w:r>
          </w:p>
          <w:p w14:paraId="09A05AB6" w14:textId="79F377F9" w:rsidR="008C7C0B" w:rsidRDefault="008C7C0B">
            <w:pPr>
              <w:spacing w:line="360" w:lineRule="auto"/>
              <w:rPr>
                <w:rFonts w:ascii="Arial" w:hAnsi="Arial" w:cs="Arial"/>
              </w:rPr>
            </w:pPr>
            <w:r>
              <w:rPr>
                <w:rFonts w:ascii="Arial" w:hAnsi="Arial" w:cs="Arial"/>
              </w:rPr>
              <w:t>29</w:t>
            </w:r>
            <w:r w:rsidRPr="008C7C0B">
              <w:rPr>
                <w:rFonts w:ascii="Arial" w:hAnsi="Arial" w:cs="Arial"/>
                <w:vertAlign w:val="superscript"/>
              </w:rPr>
              <w:t>th</w:t>
            </w:r>
            <w:r>
              <w:rPr>
                <w:rFonts w:ascii="Arial" w:hAnsi="Arial" w:cs="Arial"/>
              </w:rPr>
              <w:t xml:space="preserve"> June 2019 </w:t>
            </w:r>
          </w:p>
          <w:p w14:paraId="26FA70C3" w14:textId="0C4E80CC" w:rsidR="008C7C0B" w:rsidRDefault="008C7C0B">
            <w:pPr>
              <w:spacing w:line="360" w:lineRule="auto"/>
              <w:rPr>
                <w:rFonts w:ascii="Arial" w:hAnsi="Arial" w:cs="Arial"/>
              </w:rPr>
            </w:pPr>
            <w:r>
              <w:rPr>
                <w:rFonts w:ascii="Arial" w:hAnsi="Arial" w:cs="Arial"/>
              </w:rPr>
              <w:t>7</w:t>
            </w:r>
            <w:r w:rsidRPr="008C7C0B">
              <w:rPr>
                <w:rFonts w:ascii="Arial" w:hAnsi="Arial" w:cs="Arial"/>
                <w:vertAlign w:val="superscript"/>
              </w:rPr>
              <w:t>th</w:t>
            </w:r>
            <w:r>
              <w:rPr>
                <w:rFonts w:ascii="Arial" w:hAnsi="Arial" w:cs="Arial"/>
              </w:rPr>
              <w:t xml:space="preserve"> November 2019 </w:t>
            </w:r>
          </w:p>
          <w:p w14:paraId="175B92EC" w14:textId="3AAFD6F8" w:rsidR="00532E1A" w:rsidRDefault="00532E1A">
            <w:pPr>
              <w:spacing w:line="360" w:lineRule="auto"/>
              <w:rPr>
                <w:rFonts w:ascii="Arial" w:hAnsi="Arial" w:cs="Arial"/>
              </w:rPr>
            </w:pPr>
            <w:r>
              <w:rPr>
                <w:rFonts w:ascii="Arial" w:hAnsi="Arial" w:cs="Arial"/>
              </w:rPr>
              <w:t>11</w:t>
            </w:r>
            <w:r w:rsidRPr="00532E1A">
              <w:rPr>
                <w:rFonts w:ascii="Arial" w:hAnsi="Arial" w:cs="Arial"/>
                <w:vertAlign w:val="superscript"/>
              </w:rPr>
              <w:t>th</w:t>
            </w:r>
            <w:r>
              <w:rPr>
                <w:rFonts w:ascii="Arial" w:hAnsi="Arial" w:cs="Arial"/>
              </w:rPr>
              <w:t xml:space="preserve"> March 2020 </w:t>
            </w:r>
          </w:p>
          <w:p w14:paraId="15E7C088" w14:textId="06D6BF2A" w:rsidR="00AF409A" w:rsidRDefault="00AF409A">
            <w:pPr>
              <w:spacing w:line="360" w:lineRule="auto"/>
              <w:rPr>
                <w:rFonts w:ascii="Arial" w:hAnsi="Arial" w:cs="Arial"/>
              </w:rPr>
            </w:pPr>
            <w:r>
              <w:rPr>
                <w:rFonts w:ascii="Arial" w:hAnsi="Arial" w:cs="Arial"/>
              </w:rPr>
              <w:t>6</w:t>
            </w:r>
            <w:r w:rsidRPr="00AF409A">
              <w:rPr>
                <w:rFonts w:ascii="Arial" w:hAnsi="Arial" w:cs="Arial"/>
                <w:vertAlign w:val="superscript"/>
              </w:rPr>
              <w:t>th</w:t>
            </w:r>
            <w:r>
              <w:rPr>
                <w:rFonts w:ascii="Arial" w:hAnsi="Arial" w:cs="Arial"/>
              </w:rPr>
              <w:t xml:space="preserve"> September 2020 </w:t>
            </w:r>
          </w:p>
          <w:p w14:paraId="1E2CA4FB" w14:textId="77706447" w:rsidR="00724F4C" w:rsidRDefault="00724F4C">
            <w:pPr>
              <w:spacing w:line="360" w:lineRule="auto"/>
              <w:rPr>
                <w:rFonts w:ascii="Arial" w:hAnsi="Arial" w:cs="Arial"/>
              </w:rPr>
            </w:pPr>
            <w:r>
              <w:rPr>
                <w:rFonts w:ascii="Arial" w:hAnsi="Arial" w:cs="Arial"/>
              </w:rPr>
              <w:t>27</w:t>
            </w:r>
            <w:r w:rsidRPr="00724F4C">
              <w:rPr>
                <w:rFonts w:ascii="Arial" w:hAnsi="Arial" w:cs="Arial"/>
                <w:vertAlign w:val="superscript"/>
              </w:rPr>
              <w:t>th</w:t>
            </w:r>
            <w:r>
              <w:rPr>
                <w:rFonts w:ascii="Arial" w:hAnsi="Arial" w:cs="Arial"/>
              </w:rPr>
              <w:t xml:space="preserve"> September 2021 </w:t>
            </w:r>
          </w:p>
          <w:p w14:paraId="6C966309" w14:textId="2DC3F693" w:rsidR="00CC3DB6" w:rsidRDefault="00CC3DB6">
            <w:pPr>
              <w:spacing w:line="360" w:lineRule="auto"/>
              <w:rPr>
                <w:rFonts w:ascii="Arial" w:hAnsi="Arial" w:cs="Arial"/>
              </w:rPr>
            </w:pPr>
            <w:r>
              <w:rPr>
                <w:rFonts w:ascii="Arial" w:hAnsi="Arial" w:cs="Arial"/>
              </w:rPr>
              <w:t>6</w:t>
            </w:r>
            <w:r w:rsidRPr="00CC3DB6">
              <w:rPr>
                <w:rFonts w:ascii="Arial" w:hAnsi="Arial" w:cs="Arial"/>
                <w:vertAlign w:val="superscript"/>
              </w:rPr>
              <w:t>th</w:t>
            </w:r>
            <w:r>
              <w:rPr>
                <w:rFonts w:ascii="Arial" w:hAnsi="Arial" w:cs="Arial"/>
              </w:rPr>
              <w:t xml:space="preserve"> October 2021 </w:t>
            </w:r>
          </w:p>
          <w:p w14:paraId="7FC6ABA8" w14:textId="56E9E652" w:rsidR="00245F75" w:rsidRDefault="00245F75">
            <w:pPr>
              <w:spacing w:line="360" w:lineRule="auto"/>
              <w:rPr>
                <w:rFonts w:ascii="Arial" w:hAnsi="Arial" w:cs="Arial"/>
              </w:rPr>
            </w:pPr>
            <w:r>
              <w:rPr>
                <w:rFonts w:ascii="Arial" w:hAnsi="Arial" w:cs="Arial"/>
              </w:rPr>
              <w:t>23</w:t>
            </w:r>
            <w:r w:rsidR="00E05F4C" w:rsidRPr="00E05F4C">
              <w:rPr>
                <w:rFonts w:ascii="Arial" w:hAnsi="Arial" w:cs="Arial"/>
                <w:vertAlign w:val="superscript"/>
              </w:rPr>
              <w:t>rd</w:t>
            </w:r>
            <w:r w:rsidR="00E05F4C">
              <w:rPr>
                <w:rFonts w:ascii="Arial" w:hAnsi="Arial" w:cs="Arial"/>
              </w:rPr>
              <w:t xml:space="preserve"> September 2022</w:t>
            </w:r>
            <w:r>
              <w:rPr>
                <w:rFonts w:ascii="Arial" w:hAnsi="Arial" w:cs="Arial"/>
              </w:rPr>
              <w:t xml:space="preserve"> </w:t>
            </w:r>
          </w:p>
          <w:p w14:paraId="151FD869" w14:textId="6B1F8062" w:rsidR="00E25088" w:rsidRDefault="00E25088">
            <w:pPr>
              <w:spacing w:line="360" w:lineRule="auto"/>
              <w:rPr>
                <w:rFonts w:ascii="Arial" w:hAnsi="Arial" w:cs="Arial"/>
              </w:rPr>
            </w:pPr>
            <w:r>
              <w:rPr>
                <w:rFonts w:ascii="Arial" w:hAnsi="Arial" w:cs="Arial"/>
              </w:rPr>
              <w:t>28</w:t>
            </w:r>
            <w:r w:rsidR="00E05F4C" w:rsidRPr="00E05F4C">
              <w:rPr>
                <w:rFonts w:ascii="Arial" w:hAnsi="Arial" w:cs="Arial"/>
                <w:vertAlign w:val="superscript"/>
              </w:rPr>
              <w:t>th</w:t>
            </w:r>
            <w:r w:rsidR="00E05F4C">
              <w:rPr>
                <w:rFonts w:ascii="Arial" w:hAnsi="Arial" w:cs="Arial"/>
              </w:rPr>
              <w:t xml:space="preserve"> September 2023</w:t>
            </w:r>
          </w:p>
          <w:p w14:paraId="6FAAE822" w14:textId="09FA8117" w:rsidR="00265762" w:rsidRDefault="00265762">
            <w:pPr>
              <w:spacing w:line="360" w:lineRule="auto"/>
              <w:rPr>
                <w:rFonts w:ascii="Arial" w:hAnsi="Arial" w:cs="Arial"/>
              </w:rPr>
            </w:pPr>
            <w:r>
              <w:rPr>
                <w:rFonts w:ascii="Arial" w:hAnsi="Arial" w:cs="Arial"/>
              </w:rPr>
              <w:t>6</w:t>
            </w:r>
            <w:r w:rsidR="00E05F4C" w:rsidRPr="00E05F4C">
              <w:rPr>
                <w:rFonts w:ascii="Arial" w:hAnsi="Arial" w:cs="Arial"/>
                <w:vertAlign w:val="superscript"/>
              </w:rPr>
              <w:t>th</w:t>
            </w:r>
            <w:r w:rsidR="00E05F4C">
              <w:rPr>
                <w:rFonts w:ascii="Arial" w:hAnsi="Arial" w:cs="Arial"/>
              </w:rPr>
              <w:t xml:space="preserve"> September 2024</w:t>
            </w:r>
          </w:p>
          <w:p w14:paraId="48CC4FDF" w14:textId="0D0B62FE" w:rsidR="00E05F4C" w:rsidRPr="000838EC" w:rsidRDefault="00E05F4C">
            <w:pPr>
              <w:spacing w:line="360" w:lineRule="auto"/>
              <w:rPr>
                <w:rFonts w:ascii="Arial" w:hAnsi="Arial" w:cs="Arial"/>
              </w:rPr>
            </w:pPr>
            <w:r>
              <w:rPr>
                <w:rFonts w:ascii="Arial" w:hAnsi="Arial" w:cs="Arial"/>
              </w:rPr>
              <w:t>14</w:t>
            </w:r>
            <w:r w:rsidRPr="00E05F4C">
              <w:rPr>
                <w:rFonts w:ascii="Arial" w:hAnsi="Arial" w:cs="Arial"/>
                <w:vertAlign w:val="superscript"/>
              </w:rPr>
              <w:t>th</w:t>
            </w:r>
            <w:r>
              <w:rPr>
                <w:rFonts w:ascii="Arial" w:hAnsi="Arial" w:cs="Arial"/>
              </w:rPr>
              <w:t xml:space="preserve"> October 2025</w:t>
            </w:r>
          </w:p>
        </w:tc>
      </w:tr>
      <w:tr w:rsidR="00C32E15" w:rsidRPr="000838EC" w14:paraId="67376A1A" w14:textId="77777777">
        <w:tc>
          <w:tcPr>
            <w:tcW w:w="2321" w:type="pct"/>
          </w:tcPr>
          <w:p w14:paraId="468F71DD" w14:textId="77777777" w:rsidR="00C32E15" w:rsidRPr="000838EC" w:rsidRDefault="00C32E15">
            <w:pPr>
              <w:spacing w:line="360" w:lineRule="auto"/>
              <w:rPr>
                <w:rFonts w:ascii="Arial" w:hAnsi="Arial" w:cs="Arial"/>
              </w:rPr>
            </w:pPr>
            <w:r w:rsidRPr="000838EC">
              <w:rPr>
                <w:rFonts w:ascii="Arial" w:hAnsi="Arial" w:cs="Arial"/>
              </w:rPr>
              <w:t xml:space="preserve">Signed on behalf of the </w:t>
            </w:r>
            <w:r>
              <w:rPr>
                <w:rFonts w:ascii="Arial" w:hAnsi="Arial" w:cs="Arial"/>
              </w:rPr>
              <w:t>provider</w:t>
            </w:r>
          </w:p>
        </w:tc>
        <w:tc>
          <w:tcPr>
            <w:tcW w:w="2411" w:type="pct"/>
            <w:tcBorders>
              <w:bottom w:val="single" w:sz="4" w:space="0" w:color="7030A0"/>
            </w:tcBorders>
          </w:tcPr>
          <w:p w14:paraId="080FF505" w14:textId="1441BC55" w:rsidR="00C32E15" w:rsidRPr="000838EC" w:rsidRDefault="00245F75">
            <w:pPr>
              <w:spacing w:line="360" w:lineRule="auto"/>
              <w:rPr>
                <w:rFonts w:ascii="Arial" w:hAnsi="Arial" w:cs="Arial"/>
              </w:rPr>
            </w:pPr>
            <w:r>
              <w:rPr>
                <w:rFonts w:ascii="Arial" w:hAnsi="Arial" w:cs="Arial"/>
              </w:rPr>
              <w:t>H Adams</w:t>
            </w:r>
          </w:p>
        </w:tc>
      </w:tr>
      <w:tr w:rsidR="00C32E15" w:rsidRPr="000838EC" w14:paraId="4A637D7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21" w:type="pct"/>
            <w:tcBorders>
              <w:top w:val="nil"/>
              <w:left w:val="nil"/>
              <w:bottom w:val="nil"/>
              <w:right w:val="nil"/>
            </w:tcBorders>
          </w:tcPr>
          <w:p w14:paraId="53EE4481" w14:textId="77777777" w:rsidR="00C32E15" w:rsidRPr="000838EC" w:rsidRDefault="00C32E15">
            <w:pPr>
              <w:spacing w:line="360" w:lineRule="auto"/>
              <w:rPr>
                <w:rFonts w:ascii="Arial" w:hAnsi="Arial" w:cs="Arial"/>
              </w:rPr>
            </w:pPr>
            <w:r w:rsidRPr="000838EC">
              <w:rPr>
                <w:rFonts w:ascii="Arial" w:hAnsi="Arial" w:cs="Arial"/>
              </w:rPr>
              <w:t>Name of signatory</w:t>
            </w:r>
          </w:p>
        </w:tc>
        <w:tc>
          <w:tcPr>
            <w:tcW w:w="2411" w:type="pct"/>
            <w:tcBorders>
              <w:top w:val="single" w:sz="4" w:space="0" w:color="7030A0"/>
              <w:left w:val="nil"/>
              <w:bottom w:val="single" w:sz="4" w:space="0" w:color="7030A0"/>
              <w:right w:val="nil"/>
            </w:tcBorders>
          </w:tcPr>
          <w:p w14:paraId="76C6F9A1" w14:textId="199A140C" w:rsidR="00C32E15" w:rsidRPr="000838EC" w:rsidRDefault="00245F75">
            <w:pPr>
              <w:spacing w:line="360" w:lineRule="auto"/>
              <w:rPr>
                <w:rFonts w:ascii="Arial" w:hAnsi="Arial" w:cs="Arial"/>
              </w:rPr>
            </w:pPr>
            <w:r>
              <w:rPr>
                <w:rFonts w:ascii="Arial" w:hAnsi="Arial" w:cs="Arial"/>
              </w:rPr>
              <w:t>Hannah Adams</w:t>
            </w:r>
          </w:p>
        </w:tc>
      </w:tr>
      <w:tr w:rsidR="00C32E15" w:rsidRPr="000838EC" w14:paraId="1AAB3E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21" w:type="pct"/>
            <w:tcBorders>
              <w:top w:val="nil"/>
              <w:left w:val="nil"/>
              <w:bottom w:val="nil"/>
              <w:right w:val="nil"/>
            </w:tcBorders>
          </w:tcPr>
          <w:p w14:paraId="65D202BE" w14:textId="77777777" w:rsidR="00C32E15" w:rsidRPr="000838EC" w:rsidRDefault="00C32E15">
            <w:pPr>
              <w:spacing w:line="360" w:lineRule="auto"/>
              <w:rPr>
                <w:rFonts w:ascii="Arial" w:hAnsi="Arial" w:cs="Arial"/>
              </w:rPr>
            </w:pPr>
            <w:r w:rsidRPr="000838EC">
              <w:rPr>
                <w:rFonts w:ascii="Arial" w:hAnsi="Arial" w:cs="Arial"/>
              </w:rPr>
              <w:t>Role of signatory (e.g. chair</w:t>
            </w:r>
            <w:r>
              <w:rPr>
                <w:rFonts w:ascii="Arial" w:hAnsi="Arial" w:cs="Arial"/>
              </w:rPr>
              <w:t xml:space="preserve">, director or </w:t>
            </w:r>
            <w:r w:rsidRPr="000838EC">
              <w:rPr>
                <w:rFonts w:ascii="Arial" w:hAnsi="Arial" w:cs="Arial"/>
              </w:rPr>
              <w:t>owner)</w:t>
            </w:r>
          </w:p>
        </w:tc>
        <w:tc>
          <w:tcPr>
            <w:tcW w:w="2411" w:type="pct"/>
            <w:tcBorders>
              <w:top w:val="single" w:sz="4" w:space="0" w:color="7030A0"/>
              <w:left w:val="nil"/>
              <w:bottom w:val="single" w:sz="4" w:space="0" w:color="7030A0"/>
              <w:right w:val="nil"/>
            </w:tcBorders>
          </w:tcPr>
          <w:p w14:paraId="44C0272A" w14:textId="16B1A4B2" w:rsidR="00C32E15" w:rsidRPr="000838EC" w:rsidRDefault="00245F75">
            <w:pPr>
              <w:spacing w:line="360" w:lineRule="auto"/>
              <w:rPr>
                <w:rFonts w:ascii="Arial" w:hAnsi="Arial" w:cs="Arial"/>
              </w:rPr>
            </w:pPr>
            <w:r>
              <w:rPr>
                <w:rFonts w:ascii="Arial" w:hAnsi="Arial" w:cs="Arial"/>
              </w:rPr>
              <w:t>Head of Teaching and Child Development</w:t>
            </w:r>
          </w:p>
        </w:tc>
      </w:tr>
    </w:tbl>
    <w:p w14:paraId="368BFF04" w14:textId="77777777" w:rsidR="00383E93" w:rsidRDefault="00383E93" w:rsidP="00F327EC">
      <w:pPr>
        <w:rPr>
          <w:rFonts w:ascii="Arial" w:hAnsi="Arial" w:cs="Arial"/>
        </w:rPr>
      </w:pPr>
    </w:p>
    <w:sectPr w:rsidR="00383E93" w:rsidSect="00C32E15">
      <w:pgSz w:w="11906" w:h="16838"/>
      <w:pgMar w:top="142"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6175" w14:textId="77777777" w:rsidR="0037512C" w:rsidRDefault="0037512C" w:rsidP="00F327EC">
      <w:pPr>
        <w:spacing w:after="0" w:line="240" w:lineRule="auto"/>
      </w:pPr>
      <w:r>
        <w:separator/>
      </w:r>
    </w:p>
  </w:endnote>
  <w:endnote w:type="continuationSeparator" w:id="0">
    <w:p w14:paraId="39064243" w14:textId="77777777" w:rsidR="0037512C" w:rsidRDefault="0037512C" w:rsidP="00F3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A50A" w14:textId="77777777" w:rsidR="0037512C" w:rsidRDefault="0037512C" w:rsidP="00F327EC">
      <w:pPr>
        <w:spacing w:after="0" w:line="240" w:lineRule="auto"/>
      </w:pPr>
      <w:r>
        <w:separator/>
      </w:r>
    </w:p>
  </w:footnote>
  <w:footnote w:type="continuationSeparator" w:id="0">
    <w:p w14:paraId="78A82576" w14:textId="77777777" w:rsidR="0037512C" w:rsidRDefault="0037512C" w:rsidP="00F32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4E8"/>
    <w:multiLevelType w:val="multilevel"/>
    <w:tmpl w:val="A6A0B1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D5C9F"/>
    <w:multiLevelType w:val="hybridMultilevel"/>
    <w:tmpl w:val="208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B4140"/>
    <w:multiLevelType w:val="hybridMultilevel"/>
    <w:tmpl w:val="004A5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C1C1D"/>
    <w:multiLevelType w:val="hybridMultilevel"/>
    <w:tmpl w:val="765E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026BD"/>
    <w:multiLevelType w:val="hybridMultilevel"/>
    <w:tmpl w:val="949A7868"/>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2C2F5D"/>
    <w:multiLevelType w:val="hybridMultilevel"/>
    <w:tmpl w:val="2F183A40"/>
    <w:lvl w:ilvl="0" w:tplc="08090001">
      <w:start w:val="1"/>
      <w:numFmt w:val="bullet"/>
      <w:lvlText w:val=""/>
      <w:lvlJc w:val="left"/>
      <w:pPr>
        <w:ind w:left="1440" w:hanging="720"/>
      </w:pPr>
      <w:rPr>
        <w:rFonts w:ascii="Symbol" w:hAnsi="Symbol" w:hint="default"/>
      </w:rPr>
    </w:lvl>
    <w:lvl w:ilvl="1" w:tplc="CF941A90">
      <w:numFmt w:val="bullet"/>
      <w:lvlText w:val="-"/>
      <w:lvlJc w:val="left"/>
      <w:pPr>
        <w:ind w:left="2160" w:hanging="720"/>
      </w:pPr>
      <w:rPr>
        <w:rFonts w:ascii="Arial" w:eastAsiaTheme="minorHAnsi" w:hAnsi="Arial" w:cs="Arial" w:hint="default"/>
      </w:rPr>
    </w:lvl>
    <w:lvl w:ilvl="2" w:tplc="F2203A52">
      <w:numFmt w:val="bullet"/>
      <w:lvlText w:val="•"/>
      <w:lvlJc w:val="left"/>
      <w:pPr>
        <w:ind w:left="2880" w:hanging="72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3C3B35"/>
    <w:multiLevelType w:val="hybridMultilevel"/>
    <w:tmpl w:val="569E65B2"/>
    <w:lvl w:ilvl="0" w:tplc="7146069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0200E9"/>
    <w:multiLevelType w:val="hybridMultilevel"/>
    <w:tmpl w:val="FC68C300"/>
    <w:lvl w:ilvl="0" w:tplc="7146069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96AB4"/>
    <w:multiLevelType w:val="hybridMultilevel"/>
    <w:tmpl w:val="966EA06E"/>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C6765A"/>
    <w:multiLevelType w:val="hybridMultilevel"/>
    <w:tmpl w:val="585C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66E1C"/>
    <w:multiLevelType w:val="hybridMultilevel"/>
    <w:tmpl w:val="BCFA3B96"/>
    <w:lvl w:ilvl="0" w:tplc="7146069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07958"/>
    <w:multiLevelType w:val="hybridMultilevel"/>
    <w:tmpl w:val="D836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64375"/>
    <w:multiLevelType w:val="hybridMultilevel"/>
    <w:tmpl w:val="5E68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22BC6"/>
    <w:multiLevelType w:val="hybridMultilevel"/>
    <w:tmpl w:val="0D605762"/>
    <w:lvl w:ilvl="0" w:tplc="08090001">
      <w:start w:val="1"/>
      <w:numFmt w:val="bullet"/>
      <w:lvlText w:val=""/>
      <w:lvlJc w:val="left"/>
      <w:pPr>
        <w:ind w:left="1440" w:hanging="720"/>
      </w:pPr>
      <w:rPr>
        <w:rFonts w:ascii="Symbol" w:hAnsi="Symbol" w:hint="default"/>
      </w:rPr>
    </w:lvl>
    <w:lvl w:ilvl="1" w:tplc="CF941A90">
      <w:numFmt w:val="bullet"/>
      <w:lvlText w:val="-"/>
      <w:lvlJc w:val="left"/>
      <w:pPr>
        <w:ind w:left="2160" w:hanging="720"/>
      </w:pPr>
      <w:rPr>
        <w:rFonts w:ascii="Arial" w:eastAsiaTheme="minorHAnsi" w:hAnsi="Arial" w:cs="Arial" w:hint="default"/>
      </w:rPr>
    </w:lvl>
    <w:lvl w:ilvl="2" w:tplc="08090001">
      <w:start w:val="1"/>
      <w:numFmt w:val="bullet"/>
      <w:lvlText w:val=""/>
      <w:lvlJc w:val="left"/>
      <w:pPr>
        <w:ind w:left="2880" w:hanging="72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B83B74"/>
    <w:multiLevelType w:val="hybridMultilevel"/>
    <w:tmpl w:val="22C0623E"/>
    <w:lvl w:ilvl="0" w:tplc="08090001">
      <w:start w:val="1"/>
      <w:numFmt w:val="bullet"/>
      <w:lvlText w:val=""/>
      <w:lvlJc w:val="left"/>
      <w:pPr>
        <w:ind w:left="1440" w:hanging="72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9BE5067"/>
    <w:multiLevelType w:val="hybridMultilevel"/>
    <w:tmpl w:val="9980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B7226"/>
    <w:multiLevelType w:val="hybridMultilevel"/>
    <w:tmpl w:val="E44CE04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7775F"/>
    <w:multiLevelType w:val="hybridMultilevel"/>
    <w:tmpl w:val="942A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428354">
    <w:abstractNumId w:val="15"/>
  </w:num>
  <w:num w:numId="2" w16cid:durableId="607129178">
    <w:abstractNumId w:val="10"/>
  </w:num>
  <w:num w:numId="3" w16cid:durableId="999309284">
    <w:abstractNumId w:val="6"/>
  </w:num>
  <w:num w:numId="4" w16cid:durableId="1373337464">
    <w:abstractNumId w:val="5"/>
  </w:num>
  <w:num w:numId="5" w16cid:durableId="1314412654">
    <w:abstractNumId w:val="17"/>
  </w:num>
  <w:num w:numId="6" w16cid:durableId="803037136">
    <w:abstractNumId w:val="7"/>
  </w:num>
  <w:num w:numId="7" w16cid:durableId="283854066">
    <w:abstractNumId w:val="16"/>
  </w:num>
  <w:num w:numId="8" w16cid:durableId="1610819584">
    <w:abstractNumId w:val="9"/>
  </w:num>
  <w:num w:numId="9" w16cid:durableId="1629125624">
    <w:abstractNumId w:val="14"/>
  </w:num>
  <w:num w:numId="10" w16cid:durableId="811019796">
    <w:abstractNumId w:val="1"/>
  </w:num>
  <w:num w:numId="11" w16cid:durableId="1182938898">
    <w:abstractNumId w:val="8"/>
  </w:num>
  <w:num w:numId="12" w16cid:durableId="629870750">
    <w:abstractNumId w:val="2"/>
  </w:num>
  <w:num w:numId="13" w16cid:durableId="1309627012">
    <w:abstractNumId w:val="4"/>
  </w:num>
  <w:num w:numId="14" w16cid:durableId="93986365">
    <w:abstractNumId w:val="3"/>
  </w:num>
  <w:num w:numId="15" w16cid:durableId="1170100750">
    <w:abstractNumId w:val="11"/>
  </w:num>
  <w:num w:numId="16" w16cid:durableId="1314026486">
    <w:abstractNumId w:val="13"/>
  </w:num>
  <w:num w:numId="17" w16cid:durableId="115025143">
    <w:abstractNumId w:val="12"/>
  </w:num>
  <w:num w:numId="18" w16cid:durableId="8677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EC"/>
    <w:rsid w:val="00020B3C"/>
    <w:rsid w:val="00026BB3"/>
    <w:rsid w:val="000A330D"/>
    <w:rsid w:val="000E6B75"/>
    <w:rsid w:val="001357DE"/>
    <w:rsid w:val="00180960"/>
    <w:rsid w:val="00187B84"/>
    <w:rsid w:val="001C7BAB"/>
    <w:rsid w:val="001F3A59"/>
    <w:rsid w:val="00204B73"/>
    <w:rsid w:val="00242FD0"/>
    <w:rsid w:val="00245F75"/>
    <w:rsid w:val="00265762"/>
    <w:rsid w:val="002661B4"/>
    <w:rsid w:val="002B737C"/>
    <w:rsid w:val="0037512C"/>
    <w:rsid w:val="00383E93"/>
    <w:rsid w:val="00392EFA"/>
    <w:rsid w:val="003F1958"/>
    <w:rsid w:val="00401B58"/>
    <w:rsid w:val="004848FC"/>
    <w:rsid w:val="004949E7"/>
    <w:rsid w:val="004952D6"/>
    <w:rsid w:val="005063FB"/>
    <w:rsid w:val="005202FB"/>
    <w:rsid w:val="00532E1A"/>
    <w:rsid w:val="00566ABA"/>
    <w:rsid w:val="005A0D41"/>
    <w:rsid w:val="005A3530"/>
    <w:rsid w:val="00685284"/>
    <w:rsid w:val="00690AF6"/>
    <w:rsid w:val="00692E97"/>
    <w:rsid w:val="00693B0D"/>
    <w:rsid w:val="006C0D2E"/>
    <w:rsid w:val="00723507"/>
    <w:rsid w:val="00724F4C"/>
    <w:rsid w:val="00741ED3"/>
    <w:rsid w:val="00820CDD"/>
    <w:rsid w:val="008C7C0B"/>
    <w:rsid w:val="009C2E89"/>
    <w:rsid w:val="009E20D2"/>
    <w:rsid w:val="00AF409A"/>
    <w:rsid w:val="00B22F6F"/>
    <w:rsid w:val="00B55181"/>
    <w:rsid w:val="00B55B70"/>
    <w:rsid w:val="00B9475E"/>
    <w:rsid w:val="00B94A2B"/>
    <w:rsid w:val="00BF2255"/>
    <w:rsid w:val="00C31CB7"/>
    <w:rsid w:val="00C32E15"/>
    <w:rsid w:val="00C939A9"/>
    <w:rsid w:val="00CA470F"/>
    <w:rsid w:val="00CC3DB6"/>
    <w:rsid w:val="00D97F10"/>
    <w:rsid w:val="00DA09DE"/>
    <w:rsid w:val="00DB4E2E"/>
    <w:rsid w:val="00DD78C3"/>
    <w:rsid w:val="00DF5D8D"/>
    <w:rsid w:val="00E05F4C"/>
    <w:rsid w:val="00E25088"/>
    <w:rsid w:val="00E81D70"/>
    <w:rsid w:val="00E83ACD"/>
    <w:rsid w:val="00EE47B3"/>
    <w:rsid w:val="00EF7910"/>
    <w:rsid w:val="00F26549"/>
    <w:rsid w:val="00F327EC"/>
    <w:rsid w:val="00F61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E827"/>
  <w15:chartTrackingRefBased/>
  <w15:docId w15:val="{94011EEB-4786-44D6-B569-98638E4F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7EC"/>
  </w:style>
  <w:style w:type="paragraph" w:styleId="Footer">
    <w:name w:val="footer"/>
    <w:basedOn w:val="Normal"/>
    <w:link w:val="FooterChar"/>
    <w:uiPriority w:val="99"/>
    <w:unhideWhenUsed/>
    <w:rsid w:val="00F3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EC"/>
  </w:style>
  <w:style w:type="paragraph" w:styleId="ListParagraph">
    <w:name w:val="List Paragraph"/>
    <w:basedOn w:val="Normal"/>
    <w:uiPriority w:val="34"/>
    <w:qFormat/>
    <w:rsid w:val="00F327EC"/>
    <w:pPr>
      <w:ind w:left="720"/>
      <w:contextualSpacing/>
    </w:pPr>
  </w:style>
  <w:style w:type="paragraph" w:styleId="BalloonText">
    <w:name w:val="Balloon Text"/>
    <w:basedOn w:val="Normal"/>
    <w:link w:val="BalloonTextChar"/>
    <w:uiPriority w:val="99"/>
    <w:semiHidden/>
    <w:unhideWhenUsed/>
    <w:rsid w:val="00DD7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C3"/>
    <w:rPr>
      <w:rFonts w:ascii="Segoe UI" w:hAnsi="Segoe UI" w:cs="Segoe UI"/>
      <w:sz w:val="18"/>
      <w:szCs w:val="18"/>
    </w:rPr>
  </w:style>
  <w:style w:type="character" w:styleId="Hyperlink">
    <w:name w:val="Hyperlink"/>
    <w:basedOn w:val="DefaultParagraphFont"/>
    <w:uiPriority w:val="99"/>
    <w:unhideWhenUsed/>
    <w:rsid w:val="00020B3C"/>
    <w:rPr>
      <w:color w:val="0563C1" w:themeColor="hyperlink"/>
      <w:u w:val="single"/>
    </w:rPr>
  </w:style>
  <w:style w:type="character" w:styleId="UnresolvedMention">
    <w:name w:val="Unresolved Mention"/>
    <w:basedOn w:val="DefaultParagraphFont"/>
    <w:uiPriority w:val="99"/>
    <w:semiHidden/>
    <w:unhideWhenUsed/>
    <w:rsid w:val="00020B3C"/>
    <w:rPr>
      <w:color w:val="605E5C"/>
      <w:shd w:val="clear" w:color="auto" w:fill="E1DFDD"/>
    </w:rPr>
  </w:style>
  <w:style w:type="character" w:styleId="FollowedHyperlink">
    <w:name w:val="FollowedHyperlink"/>
    <w:basedOn w:val="DefaultParagraphFont"/>
    <w:uiPriority w:val="99"/>
    <w:semiHidden/>
    <w:unhideWhenUsed/>
    <w:rsid w:val="000E6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oundationyears.org.uk/2021/09/food-safety-advice-on-choking-hazards-in-settings/" TargetMode="External"/><Relationship Id="rId4" Type="http://schemas.openxmlformats.org/officeDocument/2006/relationships/settings" Target="settings.xml"/><Relationship Id="rId9" Type="http://schemas.openxmlformats.org/officeDocument/2006/relationships/hyperlink" Target="https://assets.publishing.service.gov.uk/media/6839b752210698b3364e86fc/Early_years_foundation_stage_nutrition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2015-09-28T00:00:00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Sharp</dc:creator>
  <cp:keywords/>
  <dc:description/>
  <cp:lastModifiedBy>Hannah Adams</cp:lastModifiedBy>
  <cp:revision>5</cp:revision>
  <cp:lastPrinted>2017-05-16T09:17:00Z</cp:lastPrinted>
  <dcterms:created xsi:type="dcterms:W3CDTF">2025-11-10T11:01:00Z</dcterms:created>
  <dcterms:modified xsi:type="dcterms:W3CDTF">2025-11-24T12:47:00Z</dcterms:modified>
</cp:coreProperties>
</file>